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03" w:rsidRPr="00A5274A" w:rsidRDefault="000F6803" w:rsidP="000F6803">
      <w:pPr>
        <w:jc w:val="center"/>
        <w:outlineLvl w:val="0"/>
        <w:rPr>
          <w:rFonts w:ascii="Arial Narrow" w:hAnsi="Arial Narrow"/>
          <w:b/>
          <w:sz w:val="24"/>
          <w:szCs w:val="24"/>
          <w:lang w:val="ky-KG"/>
        </w:rPr>
      </w:pP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 </w:t>
      </w:r>
      <w:r w:rsidR="00E7111C" w:rsidRPr="00A5274A">
        <w:rPr>
          <w:rFonts w:ascii="Arial Narrow" w:hAnsi="Arial Narrow"/>
          <w:b/>
          <w:sz w:val="24"/>
          <w:szCs w:val="24"/>
          <w:lang w:val="ky-KG"/>
        </w:rPr>
        <w:t>“</w:t>
      </w:r>
      <w:r w:rsidR="005D4BBE" w:rsidRPr="00A5274A">
        <w:rPr>
          <w:rFonts w:ascii="Arial Narrow" w:hAnsi="Arial Narrow"/>
          <w:b/>
          <w:sz w:val="24"/>
          <w:szCs w:val="24"/>
          <w:lang w:val="ky-KG"/>
        </w:rPr>
        <w:t>LAY’S®</w:t>
      </w:r>
      <w:r w:rsidR="00E7111C" w:rsidRPr="00A5274A">
        <w:rPr>
          <w:rFonts w:ascii="Arial Narrow" w:hAnsi="Arial Narrow"/>
          <w:b/>
          <w:sz w:val="24"/>
          <w:szCs w:val="24"/>
          <w:lang w:val="ky-KG"/>
        </w:rPr>
        <w:t>”</w:t>
      </w: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 СМдан</w:t>
      </w:r>
      <w:r w:rsidR="00E7111C" w:rsidRPr="00A5274A">
        <w:rPr>
          <w:rFonts w:ascii="Arial Narrow" w:hAnsi="Arial Narrow"/>
          <w:b/>
          <w:sz w:val="24"/>
          <w:szCs w:val="24"/>
          <w:lang w:val="ky-KG"/>
        </w:rPr>
        <w:t>”</w:t>
      </w:r>
      <w:r w:rsidRPr="00A5274A">
        <w:rPr>
          <w:rFonts w:ascii="Arial Narrow" w:hAnsi="Arial Narrow"/>
          <w:b/>
          <w:sz w:val="24"/>
          <w:szCs w:val="24"/>
          <w:lang w:val="ky-KG"/>
        </w:rPr>
        <w:t>LAY’S MAXX</w:t>
      </w:r>
      <w:r w:rsidR="00E7111C" w:rsidRPr="00A5274A">
        <w:rPr>
          <w:rFonts w:ascii="Arial Narrow" w:hAnsi="Arial Narrow"/>
          <w:b/>
          <w:sz w:val="24"/>
          <w:szCs w:val="24"/>
          <w:lang w:val="ky-KG"/>
        </w:rPr>
        <w:t>”</w:t>
      </w: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 КЫЗЫКТЫРУУЧУ АКЦИЯСЫН </w:t>
      </w:r>
      <w:r w:rsidRPr="00A5274A">
        <w:rPr>
          <w:rFonts w:ascii="Arial" w:hAnsi="Arial" w:cs="Arial"/>
          <w:b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b/>
          <w:sz w:val="24"/>
          <w:szCs w:val="24"/>
          <w:lang w:val="ky-KG"/>
        </w:rPr>
        <w:t>ТК</w:t>
      </w:r>
      <w:r w:rsidRPr="00A5274A">
        <w:rPr>
          <w:rFonts w:ascii="Arial" w:hAnsi="Arial" w:cs="Arial"/>
          <w:b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b/>
          <w:sz w:val="24"/>
          <w:szCs w:val="24"/>
          <w:lang w:val="ky-KG"/>
        </w:rPr>
        <w:t>Р</w:t>
      </w:r>
      <w:r w:rsidRPr="00A5274A">
        <w:rPr>
          <w:rFonts w:ascii="Arial" w:hAnsi="Arial" w:cs="Arial"/>
          <w:b/>
          <w:sz w:val="24"/>
          <w:szCs w:val="24"/>
          <w:lang w:val="ky-KG"/>
        </w:rPr>
        <w:t>ҮҮ</w:t>
      </w:r>
      <w:r w:rsidRPr="00A5274A">
        <w:rPr>
          <w:rFonts w:ascii="Arial Narrow" w:hAnsi="Arial Narrow" w:cs="Arial"/>
          <w:b/>
          <w:sz w:val="24"/>
          <w:szCs w:val="24"/>
          <w:lang w:val="ky-KG"/>
        </w:rPr>
        <w:t xml:space="preserve"> ШАРТТАРЫ ЖАНА КАТЫШУУ ЭРЕЖЕЛЕРИ</w:t>
      </w: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 </w:t>
      </w:r>
    </w:p>
    <w:p w:rsidR="005D4BBE" w:rsidRPr="00A5274A" w:rsidRDefault="000F6803" w:rsidP="005D4BB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b/>
          <w:sz w:val="24"/>
          <w:szCs w:val="24"/>
          <w:lang w:val="ky-KG"/>
        </w:rPr>
      </w:pPr>
      <w:r w:rsidRPr="00A5274A">
        <w:rPr>
          <w:rFonts w:ascii="Arial Narrow" w:hAnsi="Arial Narrow"/>
          <w:b/>
          <w:sz w:val="24"/>
          <w:szCs w:val="24"/>
          <w:lang w:val="ky-KG"/>
        </w:rPr>
        <w:t>Акцияны уюштуруучулар</w:t>
      </w:r>
    </w:p>
    <w:p w:rsidR="005D4BBE" w:rsidRPr="00A5274A" w:rsidRDefault="000F6803" w:rsidP="005D4BBE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Кызыктыруучу акциянын аталышы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: </w:t>
      </w:r>
      <w:r w:rsidR="00E7111C" w:rsidRPr="00A5274A">
        <w:rPr>
          <w:rFonts w:ascii="Arial Narrow" w:hAnsi="Arial Narrow"/>
          <w:b/>
          <w:sz w:val="24"/>
          <w:szCs w:val="24"/>
          <w:lang w:val="ky-KG"/>
        </w:rPr>
        <w:t>“</w:t>
      </w:r>
      <w:r w:rsidR="005D4BBE" w:rsidRPr="00A5274A">
        <w:rPr>
          <w:rFonts w:ascii="Arial Narrow" w:hAnsi="Arial Narrow"/>
          <w:b/>
          <w:sz w:val="24"/>
          <w:szCs w:val="24"/>
          <w:lang w:val="ky-KG"/>
        </w:rPr>
        <w:t>LAY’S®</w:t>
      </w:r>
      <w:r w:rsidR="00E7111C" w:rsidRPr="00A5274A">
        <w:rPr>
          <w:rFonts w:ascii="Arial Narrow" w:hAnsi="Arial Narrow"/>
          <w:b/>
          <w:sz w:val="24"/>
          <w:szCs w:val="24"/>
          <w:lang w:val="ky-KG"/>
        </w:rPr>
        <w:t>”</w:t>
      </w: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 СМдан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="00E7111C" w:rsidRPr="00A5274A">
        <w:rPr>
          <w:rFonts w:ascii="Arial Narrow" w:hAnsi="Arial Narrow"/>
          <w:b/>
          <w:sz w:val="24"/>
          <w:szCs w:val="24"/>
          <w:lang w:val="ky-KG"/>
        </w:rPr>
        <w:t>“</w:t>
      </w:r>
      <w:bookmarkStart w:id="0" w:name="_Hlk207113357"/>
      <w:r w:rsidRPr="00A5274A">
        <w:rPr>
          <w:rFonts w:ascii="Arial Narrow" w:hAnsi="Arial Narrow"/>
          <w:b/>
          <w:sz w:val="24"/>
          <w:szCs w:val="24"/>
          <w:lang w:val="ky-KG"/>
        </w:rPr>
        <w:t>LAY’S MAXX</w:t>
      </w:r>
      <w:bookmarkEnd w:id="0"/>
      <w:r w:rsidR="00E7111C" w:rsidRPr="00A5274A">
        <w:rPr>
          <w:rFonts w:ascii="Arial Narrow" w:hAnsi="Arial Narrow"/>
          <w:b/>
          <w:sz w:val="24"/>
          <w:szCs w:val="24"/>
          <w:lang w:val="ky-KG"/>
        </w:rPr>
        <w:t>”</w:t>
      </w: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 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(</w:t>
      </w:r>
      <w:r w:rsidRPr="00A5274A">
        <w:rPr>
          <w:rFonts w:ascii="Arial Narrow" w:hAnsi="Arial Narrow"/>
          <w:sz w:val="24"/>
          <w:szCs w:val="24"/>
          <w:lang w:val="ky-KG"/>
        </w:rPr>
        <w:t>мындан ары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 – </w:t>
      </w:r>
      <w:r w:rsidR="00E7111C" w:rsidRPr="00A5274A">
        <w:rPr>
          <w:rFonts w:ascii="Arial Narrow" w:hAnsi="Arial Narrow"/>
          <w:sz w:val="24"/>
          <w:szCs w:val="24"/>
          <w:lang w:val="ky-KG"/>
        </w:rPr>
        <w:t>“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Акция</w:t>
      </w:r>
      <w:r w:rsidR="00E7111C" w:rsidRPr="00A5274A">
        <w:rPr>
          <w:rFonts w:ascii="Arial Narrow" w:hAnsi="Arial Narrow"/>
          <w:sz w:val="24"/>
          <w:szCs w:val="24"/>
          <w:lang w:val="ky-KG"/>
        </w:rPr>
        <w:t>”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).</w:t>
      </w:r>
    </w:p>
    <w:p w:rsidR="005D4BBE" w:rsidRPr="00A5274A" w:rsidRDefault="000F6803" w:rsidP="005D4BBE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Акциянын тапшырыкчысы </w:t>
      </w:r>
      <w:r w:rsidR="00E7111C" w:rsidRPr="00A5274A">
        <w:rPr>
          <w:rFonts w:ascii="Arial Narrow" w:hAnsi="Arial Narrow"/>
          <w:b/>
          <w:bCs/>
          <w:sz w:val="24"/>
          <w:szCs w:val="24"/>
          <w:lang w:val="ky-KG"/>
        </w:rPr>
        <w:t>“</w:t>
      </w:r>
      <w:r w:rsidR="00A5274A">
        <w:rPr>
          <w:rFonts w:ascii="Arial Narrow" w:hAnsi="Arial Narrow"/>
          <w:b/>
          <w:bCs/>
          <w:sz w:val="24"/>
          <w:szCs w:val="24"/>
          <w:lang w:val="ky-KG"/>
        </w:rPr>
        <w:t>Бишкекс</w:t>
      </w:r>
      <w:r w:rsidR="00A5274A">
        <w:rPr>
          <w:rFonts w:ascii="Arial" w:hAnsi="Arial" w:cs="Arial"/>
          <w:b/>
          <w:bCs/>
          <w:sz w:val="24"/>
          <w:szCs w:val="24"/>
          <w:lang w:val="ky-KG"/>
        </w:rPr>
        <w:t>ү</w:t>
      </w:r>
      <w:r w:rsidR="00A5274A">
        <w:rPr>
          <w:rFonts w:ascii="Arial Narrow" w:hAnsi="Arial Narrow" w:cs="Arial Narrow"/>
          <w:b/>
          <w:bCs/>
          <w:sz w:val="24"/>
          <w:szCs w:val="24"/>
          <w:lang w:val="ky-KG"/>
        </w:rPr>
        <w:t>т</w:t>
      </w:r>
      <w:r w:rsidR="00E7111C" w:rsidRPr="00A5274A">
        <w:rPr>
          <w:rFonts w:ascii="Arial Narrow" w:hAnsi="Arial Narrow"/>
          <w:b/>
          <w:bCs/>
          <w:sz w:val="24"/>
          <w:szCs w:val="24"/>
          <w:lang w:val="ky-KG"/>
        </w:rPr>
        <w:t>”</w:t>
      </w:r>
      <w:r w:rsidRPr="00A5274A">
        <w:rPr>
          <w:rFonts w:ascii="Arial Narrow" w:hAnsi="Arial Narrow"/>
          <w:b/>
          <w:bCs/>
          <w:sz w:val="24"/>
          <w:szCs w:val="24"/>
          <w:lang w:val="ky-KG"/>
        </w:rPr>
        <w:t xml:space="preserve"> ачык акционердик коому</w:t>
      </w:r>
      <w:r w:rsidR="005D4BBE" w:rsidRPr="00A5274A">
        <w:rPr>
          <w:rFonts w:ascii="Arial Narrow" w:hAnsi="Arial Narrow"/>
          <w:b/>
          <w:bCs/>
          <w:sz w:val="24"/>
          <w:szCs w:val="24"/>
          <w:lang w:val="ky-KG"/>
        </w:rPr>
        <w:t xml:space="preserve">, </w:t>
      </w:r>
      <w:r w:rsidRPr="00A5274A">
        <w:rPr>
          <w:rFonts w:ascii="Arial Narrow" w:hAnsi="Arial Narrow"/>
          <w:b/>
          <w:bCs/>
          <w:sz w:val="24"/>
          <w:szCs w:val="24"/>
          <w:lang w:val="ky-KG"/>
        </w:rPr>
        <w:t>СИН</w:t>
      </w:r>
      <w:r w:rsidR="005D4BBE" w:rsidRPr="00A5274A">
        <w:rPr>
          <w:rFonts w:ascii="Arial Narrow" w:hAnsi="Arial Narrow"/>
          <w:b/>
          <w:bCs/>
          <w:sz w:val="24"/>
          <w:szCs w:val="24"/>
          <w:lang w:val="ky-KG"/>
        </w:rPr>
        <w:t>: 01610199210056</w:t>
      </w:r>
      <w:r w:rsidR="00E7111C" w:rsidRPr="00A5274A">
        <w:rPr>
          <w:rFonts w:ascii="Arial Narrow" w:eastAsia="ヒラギノ角ゴ Pro W3" w:hAnsi="Arial Narrow"/>
          <w:sz w:val="24"/>
          <w:szCs w:val="24"/>
          <w:lang w:val="ky-KG"/>
        </w:rPr>
        <w:t>”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 (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мындан ары 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– </w:t>
      </w:r>
      <w:r w:rsidR="00E7111C" w:rsidRPr="00A5274A">
        <w:rPr>
          <w:rFonts w:ascii="Arial Narrow" w:hAnsi="Arial Narrow"/>
          <w:sz w:val="24"/>
          <w:szCs w:val="24"/>
          <w:lang w:val="ky-KG"/>
        </w:rPr>
        <w:t>“</w:t>
      </w:r>
      <w:r w:rsidRPr="00A5274A">
        <w:rPr>
          <w:rFonts w:ascii="Arial Narrow" w:hAnsi="Arial Narrow"/>
          <w:b/>
          <w:sz w:val="24"/>
          <w:szCs w:val="24"/>
          <w:lang w:val="ky-KG"/>
        </w:rPr>
        <w:t>Акциянын тапшырыкчысы</w:t>
      </w:r>
      <w:r w:rsidR="00E7111C" w:rsidRPr="00A5274A">
        <w:rPr>
          <w:rFonts w:ascii="Arial Narrow" w:hAnsi="Arial Narrow"/>
          <w:sz w:val="24"/>
          <w:szCs w:val="24"/>
          <w:lang w:val="ky-KG"/>
        </w:rPr>
        <w:t>”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).</w:t>
      </w:r>
    </w:p>
    <w:p w:rsidR="005D4BBE" w:rsidRPr="00A5274A" w:rsidRDefault="000F6803" w:rsidP="005D4BBE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Акциянын Тапшырыкчысынын жайгашкан жери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: Кыргыз Республика</w:t>
      </w:r>
      <w:r w:rsidRPr="00A5274A">
        <w:rPr>
          <w:rFonts w:ascii="Arial Narrow" w:hAnsi="Arial Narrow"/>
          <w:sz w:val="24"/>
          <w:szCs w:val="24"/>
          <w:lang w:val="ky-KG"/>
        </w:rPr>
        <w:t>сы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, 720083, Бишкек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шаары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,  Шабдан Баатыр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проспектиси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, 4 (Ч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й, 12а).</w:t>
      </w:r>
    </w:p>
    <w:p w:rsidR="005D4BBE" w:rsidRPr="00A5274A" w:rsidRDefault="000F6803" w:rsidP="005D4BBE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Акциянын уюштуруучусу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="00E7111C" w:rsidRPr="00A5274A">
        <w:rPr>
          <w:rFonts w:ascii="Arial Narrow" w:hAnsi="Arial Narrow"/>
          <w:b/>
          <w:bCs/>
          <w:sz w:val="24"/>
          <w:szCs w:val="24"/>
          <w:lang w:val="ky-KG"/>
        </w:rPr>
        <w:t>“</w:t>
      </w:r>
      <w:r w:rsidR="005D4BBE" w:rsidRPr="00A5274A">
        <w:rPr>
          <w:rFonts w:ascii="Arial Narrow" w:hAnsi="Arial Narrow"/>
          <w:b/>
          <w:bCs/>
          <w:sz w:val="24"/>
          <w:szCs w:val="24"/>
          <w:lang w:val="ky-KG"/>
        </w:rPr>
        <w:t>Medialogist</w:t>
      </w:r>
      <w:r w:rsidR="00E7111C" w:rsidRPr="00A5274A">
        <w:rPr>
          <w:rFonts w:ascii="Arial Narrow" w:hAnsi="Arial Narrow"/>
          <w:sz w:val="24"/>
          <w:szCs w:val="24"/>
          <w:lang w:val="ky-KG"/>
        </w:rPr>
        <w:t>”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ЖЧК (мындан ары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 – </w:t>
      </w:r>
      <w:r w:rsidR="00E7111C" w:rsidRPr="00A5274A">
        <w:rPr>
          <w:rFonts w:ascii="Arial Narrow" w:hAnsi="Arial Narrow"/>
          <w:sz w:val="24"/>
          <w:szCs w:val="24"/>
          <w:lang w:val="ky-KG"/>
        </w:rPr>
        <w:t>“</w:t>
      </w:r>
      <w:r w:rsidRPr="00A5274A">
        <w:rPr>
          <w:rFonts w:ascii="Arial Narrow" w:hAnsi="Arial Narrow"/>
          <w:b/>
          <w:sz w:val="24"/>
          <w:szCs w:val="24"/>
          <w:lang w:val="ky-KG"/>
        </w:rPr>
        <w:t>Акциянын уюштуруучусу</w:t>
      </w:r>
      <w:r w:rsidR="00E7111C" w:rsidRPr="00A5274A">
        <w:rPr>
          <w:rFonts w:ascii="Arial Narrow" w:hAnsi="Arial Narrow"/>
          <w:b/>
          <w:sz w:val="24"/>
          <w:szCs w:val="24"/>
          <w:lang w:val="ky-KG"/>
        </w:rPr>
        <w:t>”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).</w:t>
      </w:r>
    </w:p>
    <w:p w:rsidR="005D4BBE" w:rsidRPr="00A5274A" w:rsidRDefault="000F6803" w:rsidP="005D4BBE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Акциянын уюштуруучусунун жайгашкан жери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: </w:t>
      </w:r>
      <w:r w:rsidRPr="00A5274A">
        <w:rPr>
          <w:rFonts w:ascii="Arial Narrow" w:hAnsi="Arial Narrow"/>
          <w:sz w:val="24"/>
          <w:szCs w:val="24"/>
          <w:lang w:val="ky-KG"/>
        </w:rPr>
        <w:t>12-кичи район, 5-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й</w:t>
      </w:r>
      <w:r w:rsidRPr="00A5274A">
        <w:rPr>
          <w:rFonts w:ascii="Arial Narrow" w:hAnsi="Arial Narrow" w:cs="Arial"/>
          <w:sz w:val="24"/>
          <w:szCs w:val="24"/>
          <w:lang w:val="ky-KG"/>
        </w:rPr>
        <w:t>, 8-батир</w:t>
      </w:r>
    </w:p>
    <w:p w:rsidR="005D4BBE" w:rsidRPr="00A5274A" w:rsidRDefault="005D4BBE" w:rsidP="005D4BBE">
      <w:pPr>
        <w:spacing w:after="0" w:line="240" w:lineRule="auto"/>
        <w:jc w:val="both"/>
        <w:rPr>
          <w:rFonts w:ascii="Arial Narrow" w:hAnsi="Arial Narrow"/>
          <w:sz w:val="24"/>
          <w:szCs w:val="24"/>
          <w:lang w:val="ky-KG"/>
        </w:rPr>
      </w:pPr>
    </w:p>
    <w:p w:rsidR="005D4BBE" w:rsidRPr="00A5274A" w:rsidRDefault="000F6803" w:rsidP="005D4BB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Акцияны </w:t>
      </w:r>
      <w:r w:rsidRPr="00A5274A">
        <w:rPr>
          <w:rFonts w:ascii="Arial" w:hAnsi="Arial" w:cs="Arial"/>
          <w:b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b/>
          <w:sz w:val="24"/>
          <w:szCs w:val="24"/>
          <w:lang w:val="ky-KG"/>
        </w:rPr>
        <w:t>тк</w:t>
      </w:r>
      <w:r w:rsidRPr="00A5274A">
        <w:rPr>
          <w:rFonts w:ascii="Arial" w:hAnsi="Arial" w:cs="Arial"/>
          <w:b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b/>
          <w:sz w:val="24"/>
          <w:szCs w:val="24"/>
          <w:lang w:val="ky-KG"/>
        </w:rPr>
        <w:t>р</w:t>
      </w:r>
      <w:r w:rsidRPr="00A5274A">
        <w:rPr>
          <w:rFonts w:ascii="Arial" w:hAnsi="Arial" w:cs="Arial"/>
          <w:b/>
          <w:sz w:val="24"/>
          <w:szCs w:val="24"/>
          <w:lang w:val="ky-KG"/>
        </w:rPr>
        <w:t>үү</w:t>
      </w:r>
      <w:r w:rsidRPr="00A5274A">
        <w:rPr>
          <w:rFonts w:ascii="Arial Narrow" w:hAnsi="Arial Narrow" w:cs="Arial"/>
          <w:b/>
          <w:sz w:val="24"/>
          <w:szCs w:val="24"/>
          <w:lang w:val="ky-KG"/>
        </w:rPr>
        <w:t xml:space="preserve"> максаты</w:t>
      </w:r>
    </w:p>
    <w:p w:rsidR="005D4BBE" w:rsidRPr="00A5274A" w:rsidRDefault="005D4BBE" w:rsidP="005D4BBE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 Narrow" w:eastAsia="ヒラギノ角ゴ Pro W3" w:hAnsi="Arial Narrow"/>
          <w:sz w:val="24"/>
          <w:szCs w:val="24"/>
          <w:lang w:val="ky-KG"/>
        </w:rPr>
      </w:pPr>
      <w:r w:rsidRPr="00A5274A">
        <w:rPr>
          <w:rFonts w:ascii="Arial Narrow" w:eastAsia="ヒラギノ角ゴ Pro W3" w:hAnsi="Arial Narrow"/>
          <w:sz w:val="24"/>
          <w:szCs w:val="24"/>
          <w:lang w:val="ky-KG"/>
        </w:rPr>
        <w:t xml:space="preserve">Акция </w:t>
      </w:r>
      <w:r w:rsidR="000F6803" w:rsidRPr="00A5274A">
        <w:rPr>
          <w:rFonts w:ascii="Arial Narrow" w:eastAsia="ヒラギノ角ゴ Pro W3" w:hAnsi="Arial Narrow"/>
          <w:sz w:val="24"/>
          <w:szCs w:val="24"/>
          <w:lang w:val="ky-KG"/>
        </w:rPr>
        <w:t>Кыргыз Республикасынын б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тк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л</w:t>
      </w:r>
      <w:r w:rsidR="000F6803" w:rsidRPr="00A5274A">
        <w:rPr>
          <w:rFonts w:ascii="Arial Narrow" w:eastAsia="ヒラギノ角ゴ Pro W3" w:hAnsi="Arial Narrow" w:cs="Arial"/>
          <w:sz w:val="24"/>
          <w:szCs w:val="24"/>
          <w:lang w:val="ky-KG"/>
        </w:rPr>
        <w:t xml:space="preserve"> аймагында </w:t>
      </w:r>
      <w:r w:rsidR="00E7111C" w:rsidRPr="00A5274A">
        <w:rPr>
          <w:rFonts w:ascii="Arial Narrow" w:hAnsi="Arial Narrow"/>
          <w:sz w:val="24"/>
          <w:szCs w:val="24"/>
          <w:lang w:val="ky-KG" w:eastAsia="ru-RU"/>
        </w:rPr>
        <w:t>“</w:t>
      </w:r>
      <w:r w:rsidR="000F6803" w:rsidRPr="00A5274A">
        <w:rPr>
          <w:rFonts w:ascii="Arial Narrow" w:hAnsi="Arial Narrow"/>
          <w:sz w:val="24"/>
          <w:szCs w:val="24"/>
          <w:lang w:val="ky-KG"/>
        </w:rPr>
        <w:t>LAY’S®</w:t>
      </w:r>
      <w:r w:rsidR="00E7111C" w:rsidRPr="00A5274A">
        <w:rPr>
          <w:rFonts w:ascii="Arial Narrow" w:hAnsi="Arial Narrow"/>
          <w:sz w:val="24"/>
          <w:szCs w:val="24"/>
          <w:lang w:val="ky-KG" w:eastAsia="ru-RU"/>
        </w:rPr>
        <w:t>”</w:t>
      </w:r>
      <w:r w:rsidR="000F6803" w:rsidRPr="00A5274A">
        <w:rPr>
          <w:rFonts w:ascii="Arial Narrow" w:hAnsi="Arial Narrow"/>
          <w:sz w:val="24"/>
          <w:szCs w:val="24"/>
          <w:lang w:val="ky-KG" w:eastAsia="ru-RU"/>
        </w:rPr>
        <w:t xml:space="preserve"> товардык белги</w:t>
      </w:r>
      <w:r w:rsidR="00A5274A">
        <w:rPr>
          <w:rFonts w:ascii="Arial Narrow" w:hAnsi="Arial Narrow"/>
          <w:sz w:val="24"/>
          <w:szCs w:val="24"/>
          <w:lang w:val="ky-KG" w:eastAsia="ru-RU"/>
        </w:rPr>
        <w:t>с</w:t>
      </w:r>
      <w:r w:rsidR="000F6803" w:rsidRPr="00A5274A">
        <w:rPr>
          <w:rFonts w:ascii="Arial Narrow" w:hAnsi="Arial Narrow"/>
          <w:sz w:val="24"/>
          <w:szCs w:val="24"/>
          <w:lang w:val="ky-KG" w:eastAsia="ru-RU"/>
        </w:rPr>
        <w:t xml:space="preserve">и менен чыгарылган </w:t>
      </w:r>
      <w:r w:rsidR="000F6803"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="000F6803" w:rsidRPr="00A5274A">
        <w:rPr>
          <w:rFonts w:ascii="Arial Narrow" w:hAnsi="Arial Narrow" w:cs="Arial"/>
          <w:sz w:val="24"/>
          <w:szCs w:val="24"/>
          <w:lang w:val="ky-KG" w:eastAsia="ru-RU"/>
        </w:rPr>
        <w:t>нд</w:t>
      </w:r>
      <w:r w:rsidR="000F6803"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="000F6803" w:rsidRPr="00A5274A">
        <w:rPr>
          <w:rFonts w:ascii="Arial Narrow" w:hAnsi="Arial Narrow" w:cs="Arial Narrow"/>
          <w:sz w:val="24"/>
          <w:szCs w:val="24"/>
          <w:lang w:val="ky-KG" w:eastAsia="ru-RU"/>
        </w:rPr>
        <w:t>р</w:t>
      </w:r>
      <w:r w:rsidR="000F6803"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="000F6803" w:rsidRPr="00A5274A">
        <w:rPr>
          <w:rFonts w:ascii="Arial Narrow" w:hAnsi="Arial Narrow" w:cs="Arial Narrow"/>
          <w:sz w:val="24"/>
          <w:szCs w:val="24"/>
          <w:lang w:val="ky-KG" w:eastAsia="ru-RU"/>
        </w:rPr>
        <w:t>мг</w:t>
      </w:r>
      <w:r w:rsidR="000F6803"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="000F680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</w:t>
      </w:r>
      <w:r w:rsidR="000F6803" w:rsidRPr="00A5274A">
        <w:rPr>
          <w:rFonts w:ascii="Arial Narrow" w:hAnsi="Arial Narrow" w:cs="Arial Narrow"/>
          <w:sz w:val="24"/>
          <w:szCs w:val="24"/>
          <w:lang w:val="ky-KG" w:eastAsia="ru-RU"/>
        </w:rPr>
        <w:t>кызыгууну</w:t>
      </w:r>
      <w:r w:rsidR="000F680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</w:t>
      </w:r>
      <w:r w:rsidR="000F6803" w:rsidRPr="00A5274A">
        <w:rPr>
          <w:rFonts w:ascii="Arial Narrow" w:hAnsi="Arial Narrow" w:cs="Arial Narrow"/>
          <w:sz w:val="24"/>
          <w:szCs w:val="24"/>
          <w:lang w:val="ky-KG" w:eastAsia="ru-RU"/>
        </w:rPr>
        <w:t>жаратуу</w:t>
      </w:r>
      <w:r w:rsidR="000F680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</w:t>
      </w:r>
      <w:r w:rsidR="000F6803" w:rsidRPr="00A5274A">
        <w:rPr>
          <w:rFonts w:ascii="Arial Narrow" w:hAnsi="Arial Narrow" w:cs="Arial Narrow"/>
          <w:sz w:val="24"/>
          <w:szCs w:val="24"/>
          <w:lang w:val="ky-KG" w:eastAsia="ru-RU"/>
        </w:rPr>
        <w:t>жана</w:t>
      </w:r>
      <w:r w:rsidR="000F680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</w:t>
      </w:r>
      <w:r w:rsidR="000F6803" w:rsidRPr="00A5274A">
        <w:rPr>
          <w:rFonts w:ascii="Arial Narrow" w:hAnsi="Arial Narrow" w:cs="Arial Narrow"/>
          <w:sz w:val="24"/>
          <w:szCs w:val="24"/>
          <w:lang w:val="ky-KG" w:eastAsia="ru-RU"/>
        </w:rPr>
        <w:t>колдоо</w:t>
      </w:r>
      <w:r w:rsidR="000F6803" w:rsidRPr="00A5274A">
        <w:rPr>
          <w:rFonts w:ascii="Arial Narrow" w:hAnsi="Arial Narrow" w:cs="Arial"/>
          <w:sz w:val="24"/>
          <w:szCs w:val="24"/>
          <w:lang w:val="ky-KG" w:eastAsia="ru-RU"/>
        </w:rPr>
        <w:t>, ошондой эле сатууларга т</w:t>
      </w:r>
      <w:r w:rsidR="000F6803"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="000F6803" w:rsidRPr="00A5274A">
        <w:rPr>
          <w:rFonts w:ascii="Arial Narrow" w:hAnsi="Arial Narrow" w:cs="Arial Narrow"/>
          <w:sz w:val="24"/>
          <w:szCs w:val="24"/>
          <w:lang w:val="ky-KG" w:eastAsia="ru-RU"/>
        </w:rPr>
        <w:t>ртк</w:t>
      </w:r>
      <w:r w:rsidR="000F6803"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="000F680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</w:t>
      </w:r>
      <w:r w:rsidR="000F6803" w:rsidRPr="00A5274A">
        <w:rPr>
          <w:rFonts w:ascii="Arial Narrow" w:hAnsi="Arial Narrow" w:cs="Arial Narrow"/>
          <w:sz w:val="24"/>
          <w:szCs w:val="24"/>
          <w:lang w:val="ky-KG" w:eastAsia="ru-RU"/>
        </w:rPr>
        <w:t>бер</w:t>
      </w:r>
      <w:r w:rsidR="000F6803" w:rsidRPr="00A5274A">
        <w:rPr>
          <w:rFonts w:ascii="Arial" w:hAnsi="Arial" w:cs="Arial"/>
          <w:sz w:val="24"/>
          <w:szCs w:val="24"/>
          <w:lang w:val="ky-KG" w:eastAsia="ru-RU"/>
        </w:rPr>
        <w:t>үү</w:t>
      </w:r>
      <w:r w:rsidR="000F680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максатында, </w:t>
      </w:r>
      <w:r w:rsidR="000F6803" w:rsidRPr="00A5274A">
        <w:rPr>
          <w:rFonts w:ascii="Arial Narrow" w:eastAsia="ヒラギノ角ゴ Pro W3" w:hAnsi="Arial Narrow" w:cs="Arial"/>
          <w:sz w:val="24"/>
          <w:szCs w:val="24"/>
          <w:lang w:val="ky-KG"/>
        </w:rPr>
        <w:t>ушул Эрежелердин 6-пунктунда к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рс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т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лг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н</w:t>
      </w:r>
      <w:r w:rsidR="000F6803" w:rsidRPr="00A5274A">
        <w:rPr>
          <w:rFonts w:ascii="Arial Narrow" w:eastAsia="ヒラギノ角ゴ Pro W3" w:hAnsi="Arial Narrow" w:cs="Arial"/>
          <w:sz w:val="24"/>
          <w:szCs w:val="24"/>
          <w:lang w:val="ky-KG"/>
        </w:rPr>
        <w:t xml:space="preserve"> адамдардын ч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йр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с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н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н</w:t>
      </w:r>
      <w:r w:rsidR="000F6803" w:rsidRPr="00A5274A">
        <w:rPr>
          <w:rFonts w:ascii="Arial Narrow" w:eastAsia="ヒラギノ角ゴ Pro W3" w:hAnsi="Arial Narrow" w:cs="Arial"/>
          <w:sz w:val="24"/>
          <w:szCs w:val="24"/>
          <w:lang w:val="ky-KG"/>
        </w:rPr>
        <w:t xml:space="preserve"> 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арасында</w:t>
      </w:r>
      <w:r w:rsidR="000F6803" w:rsidRPr="00A5274A">
        <w:rPr>
          <w:rFonts w:ascii="Arial Narrow" w:eastAsia="ヒラギノ角ゴ Pro W3" w:hAnsi="Arial Narrow" w:cs="Arial"/>
          <w:sz w:val="24"/>
          <w:szCs w:val="24"/>
          <w:lang w:val="ky-KG"/>
        </w:rPr>
        <w:t xml:space="preserve"> 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тк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р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л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т</w:t>
      </w:r>
      <w:r w:rsidRPr="00A5274A">
        <w:rPr>
          <w:rFonts w:ascii="Arial Narrow" w:hAnsi="Arial Narrow"/>
          <w:sz w:val="24"/>
          <w:szCs w:val="24"/>
          <w:lang w:val="ky-KG" w:eastAsia="ru-RU"/>
        </w:rPr>
        <w:t>.</w:t>
      </w:r>
    </w:p>
    <w:p w:rsidR="005D4BBE" w:rsidRPr="00A5274A" w:rsidRDefault="000F6803" w:rsidP="000F6803">
      <w:pPr>
        <w:pStyle w:val="a4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 Narrow" w:eastAsia="ヒラギノ角ゴ Pro W3" w:hAnsi="Arial Narrow"/>
          <w:sz w:val="24"/>
          <w:szCs w:val="24"/>
          <w:lang w:val="ky-KG"/>
        </w:rPr>
      </w:pPr>
      <w:r w:rsidRPr="00A5274A">
        <w:rPr>
          <w:rFonts w:ascii="Arial Narrow" w:eastAsia="ヒラギノ角ゴ Pro W3" w:hAnsi="Arial Narrow"/>
          <w:sz w:val="24"/>
          <w:szCs w:val="24"/>
          <w:lang w:val="ky-KG"/>
        </w:rPr>
        <w:t xml:space="preserve">Иш-чара (Акция) кызыктыруучу лотерея, мелдеш, </w:t>
      </w:r>
      <w:r w:rsidR="005D4BBE" w:rsidRPr="00A5274A">
        <w:rPr>
          <w:rFonts w:ascii="Arial Narrow" w:eastAsia="ヒラギノ角ゴ Pro W3" w:hAnsi="Arial Narrow"/>
          <w:sz w:val="24"/>
          <w:szCs w:val="24"/>
          <w:lang w:val="ky-KG"/>
        </w:rPr>
        <w:t xml:space="preserve">тотализатор, </w:t>
      </w:r>
      <w:r w:rsidRPr="00A5274A">
        <w:rPr>
          <w:rFonts w:ascii="Arial Narrow" w:eastAsia="ヒラギノ角ゴ Pro W3" w:hAnsi="Arial Narrow"/>
          <w:sz w:val="24"/>
          <w:szCs w:val="24"/>
          <w:lang w:val="ky-KG"/>
        </w:rPr>
        <w:t>2017-жылдын 10-майындагы № 78 “Лотереялар ж</w:t>
      </w:r>
      <w:r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н</w:t>
      </w:r>
      <w:r w:rsidRPr="00A5274A">
        <w:rPr>
          <w:rFonts w:ascii="Arial" w:eastAsia="ヒラギノ角ゴ Pro W3" w:hAnsi="Arial" w:cs="Arial"/>
          <w:sz w:val="24"/>
          <w:szCs w:val="24"/>
          <w:lang w:val="ky-KG"/>
        </w:rPr>
        <w:t>ү</w:t>
      </w:r>
      <w:r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нд</w:t>
      </w:r>
      <w:r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Pr="00A5274A">
        <w:rPr>
          <w:rFonts w:ascii="Arial Narrow" w:eastAsia="ヒラギノ角ゴ Pro W3" w:hAnsi="Arial Narrow"/>
          <w:sz w:val="24"/>
          <w:szCs w:val="24"/>
          <w:lang w:val="ky-KG"/>
        </w:rPr>
        <w:t xml:space="preserve">” Кыргыз Республикасынын Мыйзамынын талаптарына ылайык тобокелдик элементтерине негизделген же камтыган кумар оюну же башка оюн эмес. Акцияга катышуу </w:t>
      </w:r>
      <w:r w:rsidRPr="00A5274A">
        <w:rPr>
          <w:rFonts w:ascii="Arial" w:eastAsia="ヒラギノ角ゴ Pro W3" w:hAnsi="Arial" w:cs="Arial"/>
          <w:sz w:val="24"/>
          <w:szCs w:val="24"/>
          <w:lang w:val="ky-KG"/>
        </w:rPr>
        <w:t>ү</w:t>
      </w:r>
      <w:r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ч</w:t>
      </w:r>
      <w:r w:rsidRPr="00A5274A">
        <w:rPr>
          <w:rFonts w:ascii="Arial" w:eastAsia="ヒラギノ角ゴ Pro W3" w:hAnsi="Arial" w:cs="Arial"/>
          <w:sz w:val="24"/>
          <w:szCs w:val="24"/>
          <w:lang w:val="ky-KG"/>
        </w:rPr>
        <w:t>ү</w:t>
      </w:r>
      <w:r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н</w:t>
      </w:r>
      <w:r w:rsidRPr="00A5274A">
        <w:rPr>
          <w:rFonts w:ascii="Arial Narrow" w:eastAsia="ヒラギノ角ゴ Pro W3" w:hAnsi="Arial Narrow" w:cs="Arial"/>
          <w:sz w:val="24"/>
          <w:szCs w:val="24"/>
          <w:lang w:val="ky-KG"/>
        </w:rPr>
        <w:t xml:space="preserve"> акы алынбайт</w:t>
      </w:r>
      <w:r w:rsidR="005D4BBE" w:rsidRPr="00A5274A">
        <w:rPr>
          <w:rFonts w:ascii="Arial Narrow" w:eastAsia="ヒラギノ角ゴ Pro W3" w:hAnsi="Arial Narrow"/>
          <w:sz w:val="24"/>
          <w:szCs w:val="24"/>
          <w:lang w:val="ky-KG"/>
        </w:rPr>
        <w:t>.</w:t>
      </w:r>
    </w:p>
    <w:p w:rsidR="005D4BBE" w:rsidRPr="00A5274A" w:rsidRDefault="005D4BBE" w:rsidP="005D4BBE">
      <w:pPr>
        <w:pStyle w:val="a4"/>
        <w:ind w:left="0"/>
        <w:jc w:val="both"/>
        <w:rPr>
          <w:rFonts w:ascii="Arial Narrow" w:eastAsia="ヒラギノ角ゴ Pro W3" w:hAnsi="Arial Narrow"/>
          <w:lang w:val="ky-KG"/>
        </w:rPr>
      </w:pPr>
    </w:p>
    <w:p w:rsidR="005D4BBE" w:rsidRPr="00A5274A" w:rsidRDefault="000F6803" w:rsidP="005D4BB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b/>
          <w:sz w:val="24"/>
          <w:szCs w:val="24"/>
          <w:lang w:val="ky-KG"/>
        </w:rPr>
      </w:pPr>
      <w:r w:rsidRPr="00A5274A">
        <w:rPr>
          <w:rFonts w:ascii="Arial Narrow" w:hAnsi="Arial Narrow"/>
          <w:b/>
          <w:sz w:val="24"/>
          <w:szCs w:val="24"/>
          <w:lang w:val="ky-KG"/>
        </w:rPr>
        <w:t>Акциянын узактыгы</w:t>
      </w:r>
    </w:p>
    <w:p w:rsidR="005D4BBE" w:rsidRPr="00A5274A" w:rsidRDefault="005D4BBE" w:rsidP="005D4BBE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textAlignment w:val="top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eastAsia="ヒラギノ角ゴ Pro W3" w:hAnsi="Arial Narrow"/>
          <w:sz w:val="24"/>
          <w:szCs w:val="24"/>
          <w:lang w:val="ky-KG"/>
        </w:rPr>
        <w:t xml:space="preserve">Акция </w:t>
      </w:r>
      <w:r w:rsidR="000F6803" w:rsidRPr="00A5274A">
        <w:rPr>
          <w:rFonts w:ascii="Arial Narrow" w:eastAsia="ヒラギノ角ゴ Pro W3" w:hAnsi="Arial Narrow"/>
          <w:sz w:val="24"/>
          <w:szCs w:val="24"/>
          <w:lang w:val="ky-KG"/>
        </w:rPr>
        <w:t xml:space="preserve">2025-жылдын 03-октябрынан 2025-жылдын 26-октябрына чейинки мезгилде 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тк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р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л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т</w:t>
      </w:r>
      <w:r w:rsidR="000F6803" w:rsidRPr="00A5274A">
        <w:rPr>
          <w:rFonts w:ascii="Arial Narrow" w:eastAsia="ヒラギノ角ゴ Pro W3" w:hAnsi="Arial Narrow" w:cs="Arial"/>
          <w:sz w:val="24"/>
          <w:szCs w:val="24"/>
          <w:lang w:val="ky-KG"/>
        </w:rPr>
        <w:t xml:space="preserve"> (мындан ары – “Акцияны 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тк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р</w:t>
      </w:r>
      <w:r w:rsidR="000F6803" w:rsidRPr="00A5274A">
        <w:rPr>
          <w:rFonts w:ascii="Arial" w:eastAsia="ヒラギノ角ゴ Pro W3" w:hAnsi="Arial" w:cs="Arial"/>
          <w:sz w:val="24"/>
          <w:szCs w:val="24"/>
          <w:lang w:val="ky-KG"/>
        </w:rPr>
        <w:t>үү</w:t>
      </w:r>
      <w:r w:rsidR="000F6803" w:rsidRPr="00A5274A">
        <w:rPr>
          <w:rFonts w:ascii="Arial Narrow" w:eastAsia="ヒラギノ角ゴ Pro W3" w:hAnsi="Arial Narrow" w:cs="Arial"/>
          <w:sz w:val="24"/>
          <w:szCs w:val="24"/>
          <w:lang w:val="ky-KG"/>
        </w:rPr>
        <w:t xml:space="preserve"> </w:t>
      </w:r>
      <w:r w:rsidR="000F6803" w:rsidRPr="00A5274A">
        <w:rPr>
          <w:rFonts w:ascii="Arial Narrow" w:eastAsia="ヒラギノ角ゴ Pro W3" w:hAnsi="Arial Narrow" w:cs="Arial Narrow"/>
          <w:sz w:val="24"/>
          <w:szCs w:val="24"/>
          <w:lang w:val="ky-KG"/>
        </w:rPr>
        <w:t>мезгили</w:t>
      </w:r>
      <w:r w:rsidR="000F6803" w:rsidRPr="00A5274A">
        <w:rPr>
          <w:rFonts w:ascii="Arial Narrow" w:eastAsia="ヒラギノ角ゴ Pro W3" w:hAnsi="Arial Narrow" w:cs="Arial"/>
          <w:sz w:val="24"/>
          <w:szCs w:val="24"/>
          <w:lang w:val="ky-KG"/>
        </w:rPr>
        <w:t>”). Бишкек ш. убактысы боюнча 2025-жылдын 03-октябры саат 00.01ден 2025-жылдын 26-октябры саат 23.59га чейинки мезгилде Акциянын катышуучусу боло алышат.</w:t>
      </w:r>
    </w:p>
    <w:p w:rsidR="005D4BBE" w:rsidRPr="00A5274A" w:rsidRDefault="005D4BBE" w:rsidP="005D4BBE">
      <w:pPr>
        <w:tabs>
          <w:tab w:val="left" w:pos="0"/>
        </w:tabs>
        <w:jc w:val="both"/>
        <w:textAlignment w:val="top"/>
        <w:rPr>
          <w:rFonts w:ascii="Arial Narrow" w:hAnsi="Arial Narrow"/>
          <w:sz w:val="24"/>
          <w:szCs w:val="24"/>
          <w:lang w:val="ky-KG"/>
        </w:rPr>
      </w:pPr>
    </w:p>
    <w:p w:rsidR="005D4BBE" w:rsidRPr="00A5274A" w:rsidRDefault="000F6803" w:rsidP="005D4BBE">
      <w:pPr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textAlignment w:val="top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Акцияны </w:t>
      </w:r>
      <w:r w:rsidRPr="00A5274A">
        <w:rPr>
          <w:rFonts w:ascii="Arial" w:hAnsi="Arial" w:cs="Arial"/>
          <w:b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b/>
          <w:sz w:val="24"/>
          <w:szCs w:val="24"/>
          <w:lang w:val="ky-KG"/>
        </w:rPr>
        <w:t>тк</w:t>
      </w:r>
      <w:r w:rsidRPr="00A5274A">
        <w:rPr>
          <w:rFonts w:ascii="Arial" w:hAnsi="Arial" w:cs="Arial"/>
          <w:b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b/>
          <w:sz w:val="24"/>
          <w:szCs w:val="24"/>
          <w:lang w:val="ky-KG"/>
        </w:rPr>
        <w:t>р</w:t>
      </w:r>
      <w:r w:rsidRPr="00A5274A">
        <w:rPr>
          <w:rFonts w:ascii="Arial" w:hAnsi="Arial" w:cs="Arial"/>
          <w:b/>
          <w:sz w:val="24"/>
          <w:szCs w:val="24"/>
          <w:lang w:val="ky-KG"/>
        </w:rPr>
        <w:t>үү</w:t>
      </w:r>
      <w:r w:rsidRPr="00A5274A">
        <w:rPr>
          <w:rFonts w:ascii="Arial Narrow" w:hAnsi="Arial Narrow" w:cs="Arial"/>
          <w:b/>
          <w:sz w:val="24"/>
          <w:szCs w:val="24"/>
          <w:lang w:val="ky-KG"/>
        </w:rPr>
        <w:t xml:space="preserve"> аймагы</w:t>
      </w:r>
    </w:p>
    <w:p w:rsidR="005D4BBE" w:rsidRPr="00A5274A" w:rsidRDefault="005D4BBE" w:rsidP="005D4BBE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textAlignment w:val="top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 Акция </w:t>
      </w:r>
      <w:r w:rsidR="000F6803" w:rsidRPr="00A5274A">
        <w:rPr>
          <w:rFonts w:ascii="Arial Narrow" w:hAnsi="Arial Narrow"/>
          <w:sz w:val="24"/>
          <w:szCs w:val="24"/>
          <w:lang w:val="ky-KG"/>
        </w:rPr>
        <w:t>Кыргыз Республикасынын бардык аймагында т</w:t>
      </w:r>
      <w:r w:rsidR="000F6803" w:rsidRPr="00A5274A">
        <w:rPr>
          <w:rFonts w:ascii="Arial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м</w:t>
      </w:r>
      <w:r w:rsidR="000F6803" w:rsidRPr="00A5274A">
        <w:rPr>
          <w:rFonts w:ascii="Arial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hAnsi="Arial Narrow" w:cs="Arial"/>
          <w:sz w:val="24"/>
          <w:szCs w:val="24"/>
          <w:lang w:val="ky-KG"/>
        </w:rPr>
        <w:t>нк</w:t>
      </w:r>
      <w:r w:rsidR="000F6803" w:rsidRPr="00A5274A">
        <w:rPr>
          <w:rFonts w:ascii="Arial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E7111C" w:rsidRPr="00A5274A">
        <w:rPr>
          <w:rFonts w:ascii="Arial Narrow" w:hAnsi="Arial Narrow"/>
          <w:sz w:val="24"/>
          <w:szCs w:val="24"/>
          <w:lang w:val="ky-KG"/>
        </w:rPr>
        <w:t>“</w:t>
      </w:r>
      <w:r w:rsidRPr="00A5274A">
        <w:rPr>
          <w:rFonts w:ascii="Arial Narrow" w:hAnsi="Arial Narrow"/>
          <w:sz w:val="24"/>
          <w:szCs w:val="24"/>
          <w:lang w:val="ky-KG"/>
        </w:rPr>
        <w:t>Глобус</w:t>
      </w:r>
      <w:r w:rsidR="00E7111C" w:rsidRPr="00A5274A">
        <w:rPr>
          <w:rFonts w:ascii="Arial Narrow" w:hAnsi="Arial Narrow"/>
          <w:sz w:val="24"/>
          <w:szCs w:val="24"/>
          <w:lang w:val="ky-KG"/>
        </w:rPr>
        <w:t>”</w:t>
      </w:r>
      <w:r w:rsidR="000F6803" w:rsidRPr="00A5274A">
        <w:rPr>
          <w:rFonts w:ascii="Arial Narrow" w:hAnsi="Arial Narrow"/>
          <w:sz w:val="24"/>
          <w:szCs w:val="24"/>
          <w:lang w:val="ky-KG"/>
        </w:rPr>
        <w:t xml:space="preserve"> тармагынын д</w:t>
      </w:r>
      <w:r w:rsidR="000F6803" w:rsidRPr="00A5274A">
        <w:rPr>
          <w:rFonts w:ascii="Arial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к</w:t>
      </w:r>
      <w:r w:rsidR="000F6803" w:rsidRPr="00A5274A">
        <w:rPr>
          <w:rFonts w:ascii="Arial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нд</w:t>
      </w:r>
      <w:r w:rsidR="000F6803" w:rsidRPr="00A5274A">
        <w:rPr>
          <w:rFonts w:ascii="Arial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="000F6803" w:rsidRPr="00A5274A">
        <w:rPr>
          <w:rFonts w:ascii="Arial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нд</w:t>
      </w:r>
      <w:r w:rsidR="000F6803" w:rsidRPr="00A5274A">
        <w:rPr>
          <w:rFonts w:ascii="Arial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hAnsi="Arial Narrow" w:cs="Arial"/>
          <w:sz w:val="24"/>
          <w:szCs w:val="24"/>
          <w:lang w:val="ky-KG"/>
        </w:rPr>
        <w:t xml:space="preserve"> (соода т</w:t>
      </w:r>
      <w:r w:rsidR="000F6803" w:rsidRPr="00A5274A">
        <w:rPr>
          <w:rFonts w:ascii="Arial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й</w:t>
      </w:r>
      <w:r w:rsidR="000F6803" w:rsidRPr="00A5274A">
        <w:rPr>
          <w:rFonts w:ascii="Arial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нд</w:t>
      </w:r>
      <w:r w:rsidR="000F6803" w:rsidRPr="00A5274A">
        <w:rPr>
          <w:rFonts w:ascii="Arial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="000F6803" w:rsidRPr="00A5274A">
        <w:rPr>
          <w:rFonts w:ascii="Arial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нд</w:t>
      </w:r>
      <w:r w:rsidR="000F6803" w:rsidRPr="00A5274A">
        <w:rPr>
          <w:rFonts w:ascii="Arial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hAnsi="Arial Narrow" w:cs="Arial"/>
          <w:sz w:val="24"/>
          <w:szCs w:val="24"/>
          <w:lang w:val="ky-KG"/>
        </w:rPr>
        <w:t xml:space="preserve">) </w:t>
      </w:r>
      <w:r w:rsidR="000F6803" w:rsidRPr="00A5274A">
        <w:rPr>
          <w:rFonts w:ascii="Arial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тк</w:t>
      </w:r>
      <w:r w:rsidR="000F6803" w:rsidRPr="00A5274A">
        <w:rPr>
          <w:rFonts w:ascii="Arial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="000F6803" w:rsidRPr="00A5274A">
        <w:rPr>
          <w:rFonts w:ascii="Arial" w:hAnsi="Arial" w:cs="Arial"/>
          <w:sz w:val="24"/>
          <w:szCs w:val="24"/>
          <w:lang w:val="ky-KG"/>
        </w:rPr>
        <w:t>ү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л</w:t>
      </w:r>
      <w:r w:rsidR="000F6803" w:rsidRPr="00A5274A">
        <w:rPr>
          <w:rFonts w:ascii="Arial" w:hAnsi="Arial" w:cs="Arial"/>
          <w:sz w:val="24"/>
          <w:szCs w:val="24"/>
          <w:lang w:val="ky-KG"/>
        </w:rPr>
        <w:t>ө</w:t>
      </w:r>
      <w:r w:rsidR="000F6803"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Pr="00A5274A">
        <w:rPr>
          <w:rFonts w:ascii="Arial Narrow" w:hAnsi="Arial Narrow"/>
          <w:sz w:val="24"/>
          <w:szCs w:val="24"/>
          <w:lang w:val="ky-KG"/>
        </w:rPr>
        <w:t>.</w:t>
      </w:r>
    </w:p>
    <w:p w:rsidR="005D4BBE" w:rsidRPr="00A5274A" w:rsidRDefault="005D4BBE" w:rsidP="005D4BBE">
      <w:pPr>
        <w:tabs>
          <w:tab w:val="left" w:pos="0"/>
        </w:tabs>
        <w:jc w:val="both"/>
        <w:textAlignment w:val="top"/>
        <w:rPr>
          <w:rFonts w:ascii="Arial Narrow" w:hAnsi="Arial Narrow"/>
          <w:sz w:val="24"/>
          <w:szCs w:val="24"/>
          <w:lang w:val="ky-KG"/>
        </w:rPr>
      </w:pPr>
      <w:bookmarkStart w:id="1" w:name="_GoBack"/>
      <w:bookmarkEnd w:id="1"/>
    </w:p>
    <w:p w:rsidR="005D4BBE" w:rsidRPr="00A5274A" w:rsidRDefault="000F6803" w:rsidP="005D4BBE">
      <w:pPr>
        <w:tabs>
          <w:tab w:val="left" w:pos="0"/>
        </w:tabs>
        <w:jc w:val="both"/>
        <w:textAlignment w:val="top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СООДА Т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Й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НД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ТИЗМЕСИ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: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1696"/>
        <w:gridCol w:w="5387"/>
      </w:tblGrid>
      <w:tr w:rsidR="005D4BBE" w:rsidRPr="00710790" w:rsidTr="00F97B49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ky-KG" w:eastAsia="ru-RU"/>
              </w:rPr>
            </w:pPr>
            <w:r w:rsidRPr="00A5274A">
              <w:rPr>
                <w:rFonts w:ascii="Arial Narrow" w:eastAsia="Times New Roman" w:hAnsi="Arial Narrow" w:cs="Calibri"/>
                <w:color w:val="000000"/>
                <w:lang w:val="ky-KG"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ky-KG" w:eastAsia="ru-RU"/>
              </w:rPr>
            </w:pPr>
            <w:r w:rsidRPr="00A5274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ky-KG" w:eastAsia="ru-RU"/>
              </w:rPr>
              <w:t>“Globus”</w:t>
            </w:r>
            <w:r w:rsidR="00E7111C" w:rsidRPr="00A5274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ky-KG" w:eastAsia="ru-RU"/>
              </w:rPr>
              <w:t xml:space="preserve"> тармагынын соода т</w:t>
            </w:r>
            <w:r w:rsidR="00E7111C" w:rsidRPr="00A527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y-KG" w:eastAsia="ru-RU"/>
              </w:rPr>
              <w:t>ү</w:t>
            </w:r>
            <w:r w:rsidR="00E7111C" w:rsidRPr="00A5274A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ky-KG" w:eastAsia="ru-RU"/>
              </w:rPr>
              <w:t>й</w:t>
            </w:r>
            <w:r w:rsidR="00E7111C" w:rsidRPr="00A527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y-KG" w:eastAsia="ru-RU"/>
              </w:rPr>
              <w:t>ү</w:t>
            </w:r>
            <w:r w:rsidR="00E7111C" w:rsidRPr="00A5274A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ky-KG" w:eastAsia="ru-RU"/>
              </w:rPr>
              <w:t>нд</w:t>
            </w:r>
            <w:r w:rsidR="00E7111C" w:rsidRPr="00A527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y-KG" w:eastAsia="ru-RU"/>
              </w:rPr>
              <w:t>ө</w:t>
            </w:r>
            <w:r w:rsidR="00E7111C" w:rsidRPr="00A5274A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ky-KG" w:eastAsia="ru-RU"/>
              </w:rPr>
              <w:t>р</w:t>
            </w:r>
            <w:r w:rsidR="00E7111C" w:rsidRPr="00A527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y-KG" w:eastAsia="ru-RU"/>
              </w:rPr>
              <w:t>ү</w:t>
            </w:r>
            <w:r w:rsidR="00E7111C" w:rsidRPr="00A5274A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ky-KG" w:eastAsia="ru-RU"/>
              </w:rPr>
              <w:t>н</w:t>
            </w:r>
            <w:r w:rsidR="00E7111C" w:rsidRPr="00A527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y-KG" w:eastAsia="ru-RU"/>
              </w:rPr>
              <w:t>ү</w:t>
            </w:r>
            <w:r w:rsidR="00E7111C" w:rsidRPr="00A5274A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ky-KG" w:eastAsia="ru-RU"/>
              </w:rPr>
              <w:t>н</w:t>
            </w:r>
            <w:r w:rsidR="00E7111C" w:rsidRPr="00A5274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ky-KG" w:eastAsia="ru-RU"/>
              </w:rPr>
              <w:t xml:space="preserve"> </w:t>
            </w:r>
            <w:r w:rsidR="00E7111C" w:rsidRPr="00A5274A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ky-KG" w:eastAsia="ru-RU"/>
              </w:rPr>
              <w:t>дареги</w:t>
            </w:r>
            <w:r w:rsidRPr="00A5274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ky-KG" w:eastAsia="ru-RU"/>
              </w:rPr>
              <w:t xml:space="preserve"> </w:t>
            </w:r>
          </w:p>
        </w:tc>
      </w:tr>
      <w:tr w:rsidR="005D4BBE" w:rsidRPr="00A5274A" w:rsidTr="00F97B49">
        <w:trPr>
          <w:trHeight w:val="126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LrV"/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  <w:t>Бишкек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BBE" w:rsidRPr="00A5274A" w:rsidRDefault="005D4BBE" w:rsidP="00E711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hAnsi="Arial Narrow" w:cs="Arial"/>
                <w:lang w:val="ky-KG"/>
              </w:rPr>
              <w:t xml:space="preserve">Globus-11, </w:t>
            </w:r>
            <w:r w:rsidR="00E7111C" w:rsidRPr="00A5274A">
              <w:rPr>
                <w:rFonts w:ascii="Arial Narrow" w:hAnsi="Arial Narrow" w:cs="Arial"/>
                <w:lang w:val="ky-KG"/>
              </w:rPr>
              <w:t>Чы</w:t>
            </w:r>
            <w:r w:rsidR="00E7111C" w:rsidRPr="00A5274A">
              <w:rPr>
                <w:rFonts w:ascii="Arial" w:hAnsi="Arial" w:cs="Arial"/>
                <w:lang w:val="ky-KG"/>
              </w:rPr>
              <w:t>ң</w:t>
            </w:r>
            <w:r w:rsidR="00E7111C" w:rsidRPr="00A5274A">
              <w:rPr>
                <w:rFonts w:ascii="Arial Narrow" w:hAnsi="Arial Narrow" w:cs="Arial Narrow"/>
                <w:lang w:val="ky-KG"/>
              </w:rPr>
              <w:t>гыз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 </w:t>
            </w:r>
            <w:r w:rsidR="00E7111C" w:rsidRPr="00A5274A">
              <w:rPr>
                <w:rFonts w:ascii="Arial Narrow" w:hAnsi="Arial Narrow" w:cs="Arial Narrow"/>
                <w:lang w:val="ky-KG"/>
              </w:rPr>
              <w:t>Айтматов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 </w:t>
            </w:r>
            <w:r w:rsidR="00E7111C" w:rsidRPr="00A5274A">
              <w:rPr>
                <w:rFonts w:ascii="Arial Narrow" w:hAnsi="Arial Narrow" w:cs="Arial Narrow"/>
                <w:lang w:val="ky-KG"/>
              </w:rPr>
              <w:t>пр</w:t>
            </w:r>
            <w:r w:rsidR="00E7111C" w:rsidRPr="00A5274A">
              <w:rPr>
                <w:rFonts w:ascii="Arial Narrow" w:hAnsi="Arial Narrow" w:cs="Arial"/>
                <w:lang w:val="ky-KG"/>
              </w:rPr>
              <w:t>.,</w:t>
            </w:r>
            <w:r w:rsidRPr="00A5274A">
              <w:rPr>
                <w:rFonts w:ascii="Arial Narrow" w:hAnsi="Arial Narrow" w:cs="Arial"/>
                <w:lang w:val="ky-KG"/>
              </w:rPr>
              <w:t xml:space="preserve"> 299 В, Ала-Арча</w:t>
            </w:r>
          </w:p>
        </w:tc>
      </w:tr>
      <w:tr w:rsidR="005D4BBE" w:rsidRPr="00A5274A" w:rsidTr="00F97B49">
        <w:trPr>
          <w:trHeight w:val="7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BBE" w:rsidRPr="00A5274A" w:rsidRDefault="005D4BBE" w:rsidP="00E711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hAnsi="Arial Narrow" w:cs="Arial"/>
                <w:lang w:val="ky-KG"/>
              </w:rPr>
              <w:t>Globus-26, Медеров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 к</w:t>
            </w:r>
            <w:r w:rsidR="00E7111C" w:rsidRPr="00A5274A">
              <w:rPr>
                <w:rFonts w:ascii="Arial" w:hAnsi="Arial" w:cs="Arial"/>
                <w:lang w:val="ky-KG"/>
              </w:rPr>
              <w:t>ө</w:t>
            </w:r>
            <w:r w:rsidR="00E7111C" w:rsidRPr="00A5274A">
              <w:rPr>
                <w:rFonts w:ascii="Arial Narrow" w:hAnsi="Arial Narrow" w:cs="Arial Narrow"/>
                <w:lang w:val="ky-KG"/>
              </w:rPr>
              <w:t>ч</w:t>
            </w:r>
            <w:r w:rsidR="00E7111C" w:rsidRPr="00A5274A">
              <w:rPr>
                <w:rFonts w:ascii="Arial Narrow" w:hAnsi="Arial Narrow" w:cs="Arial"/>
                <w:lang w:val="ky-KG"/>
              </w:rPr>
              <w:t>.,</w:t>
            </w:r>
            <w:r w:rsidRPr="00A5274A">
              <w:rPr>
                <w:rFonts w:ascii="Arial Narrow" w:hAnsi="Arial Narrow" w:cs="Arial"/>
                <w:lang w:val="ky-KG"/>
              </w:rPr>
              <w:t xml:space="preserve"> 44/1</w:t>
            </w:r>
          </w:p>
        </w:tc>
      </w:tr>
      <w:tr w:rsidR="005D4BBE" w:rsidRPr="00710790" w:rsidTr="00F97B49">
        <w:trPr>
          <w:trHeight w:val="7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BBE" w:rsidRPr="00A5274A" w:rsidRDefault="00E7111C" w:rsidP="00E711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hAnsi="Arial Narrow" w:cs="Arial"/>
                <w:lang w:val="ky-KG"/>
              </w:rPr>
              <w:t>Globus-4, Ч</w:t>
            </w:r>
            <w:r w:rsidRPr="00A5274A">
              <w:rPr>
                <w:rFonts w:ascii="Arial" w:hAnsi="Arial" w:cs="Arial"/>
                <w:lang w:val="ky-KG"/>
              </w:rPr>
              <w:t>ү</w:t>
            </w:r>
            <w:r w:rsidR="005D4BBE" w:rsidRPr="00A5274A">
              <w:rPr>
                <w:rFonts w:ascii="Arial Narrow" w:hAnsi="Arial Narrow" w:cs="Arial"/>
                <w:lang w:val="ky-KG"/>
              </w:rPr>
              <w:t>й</w:t>
            </w:r>
            <w:r w:rsidRPr="00A5274A">
              <w:rPr>
                <w:rFonts w:ascii="Arial Narrow" w:hAnsi="Arial Narrow" w:cs="Arial"/>
                <w:lang w:val="ky-KG"/>
              </w:rPr>
              <w:t xml:space="preserve"> пр.,</w:t>
            </w:r>
            <w:r w:rsidR="005D4BBE" w:rsidRPr="00A5274A">
              <w:rPr>
                <w:rFonts w:ascii="Arial Narrow" w:hAnsi="Arial Narrow" w:cs="Arial"/>
                <w:lang w:val="ky-KG"/>
              </w:rPr>
              <w:t xml:space="preserve"> 41 б, </w:t>
            </w:r>
            <w:r w:rsidRPr="00A5274A">
              <w:rPr>
                <w:rFonts w:ascii="Arial Narrow" w:hAnsi="Arial Narrow" w:cs="Arial"/>
                <w:lang w:val="ky-KG"/>
              </w:rPr>
              <w:t>ЖЭБ</w:t>
            </w:r>
            <w:r w:rsidR="005D4BBE" w:rsidRPr="00A5274A">
              <w:rPr>
                <w:rFonts w:ascii="Arial Narrow" w:hAnsi="Arial Narrow" w:cs="Arial"/>
                <w:lang w:val="ky-KG"/>
              </w:rPr>
              <w:t xml:space="preserve"> </w:t>
            </w:r>
          </w:p>
        </w:tc>
      </w:tr>
      <w:tr w:rsidR="005D4BBE" w:rsidRPr="00A5274A" w:rsidTr="00F97B49">
        <w:trPr>
          <w:trHeight w:val="7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BBE" w:rsidRPr="00A5274A" w:rsidRDefault="005D4BBE" w:rsidP="00E711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hAnsi="Arial Narrow" w:cs="Arial"/>
                <w:lang w:val="ky-KG"/>
              </w:rPr>
              <w:t>Globus-13, BETA - 1, Ч</w:t>
            </w:r>
            <w:r w:rsidR="00E7111C" w:rsidRPr="00A5274A">
              <w:rPr>
                <w:rFonts w:ascii="Arial" w:hAnsi="Arial" w:cs="Arial"/>
                <w:lang w:val="ky-KG"/>
              </w:rPr>
              <w:t>ү</w:t>
            </w:r>
            <w:r w:rsidRPr="00A5274A">
              <w:rPr>
                <w:rFonts w:ascii="Arial Narrow" w:hAnsi="Arial Narrow" w:cs="Arial"/>
                <w:lang w:val="ky-KG"/>
              </w:rPr>
              <w:t>й проспект</w:t>
            </w:r>
            <w:r w:rsidR="00E7111C" w:rsidRPr="00A5274A">
              <w:rPr>
                <w:rFonts w:ascii="Arial Narrow" w:hAnsi="Arial Narrow" w:cs="Arial"/>
                <w:lang w:val="ky-KG"/>
              </w:rPr>
              <w:t>иси</w:t>
            </w:r>
            <w:r w:rsidRPr="00A5274A">
              <w:rPr>
                <w:rFonts w:ascii="Arial Narrow" w:hAnsi="Arial Narrow" w:cs="Arial"/>
                <w:lang w:val="ky-KG"/>
              </w:rPr>
              <w:t>, 150а</w:t>
            </w:r>
          </w:p>
        </w:tc>
      </w:tr>
      <w:tr w:rsidR="005D4BBE" w:rsidRPr="00710790" w:rsidTr="00F97B49">
        <w:trPr>
          <w:trHeight w:val="7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BBE" w:rsidRPr="00A5274A" w:rsidRDefault="005D4BBE" w:rsidP="00E711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hAnsi="Arial Narrow" w:cs="Arial"/>
                <w:lang w:val="ky-KG"/>
              </w:rPr>
              <w:t>Globus-5, Ак-</w:t>
            </w:r>
            <w:r w:rsidRPr="00A5274A">
              <w:rPr>
                <w:rFonts w:ascii="Arial" w:hAnsi="Arial" w:cs="Arial"/>
                <w:lang w:val="ky-KG"/>
              </w:rPr>
              <w:t>Ө</w:t>
            </w:r>
            <w:r w:rsidRPr="00A5274A">
              <w:rPr>
                <w:rFonts w:ascii="Arial Narrow" w:hAnsi="Arial Narrow" w:cs="Arial Narrow"/>
                <w:lang w:val="ky-KG"/>
              </w:rPr>
              <w:t>рг</w:t>
            </w:r>
            <w:r w:rsidRPr="00A5274A">
              <w:rPr>
                <w:rFonts w:ascii="Arial" w:hAnsi="Arial" w:cs="Arial"/>
                <w:lang w:val="ky-KG"/>
              </w:rPr>
              <w:t>ө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 ж/к</w:t>
            </w:r>
            <w:r w:rsidRPr="00A5274A">
              <w:rPr>
                <w:rFonts w:ascii="Arial Narrow" w:hAnsi="Arial Narrow" w:cs="Arial"/>
                <w:lang w:val="ky-KG"/>
              </w:rPr>
              <w:t>, Гагарин к</w:t>
            </w:r>
            <w:r w:rsidRPr="00A5274A">
              <w:rPr>
                <w:rFonts w:ascii="Arial" w:hAnsi="Arial" w:cs="Arial"/>
                <w:lang w:val="ky-KG"/>
              </w:rPr>
              <w:t>ө</w:t>
            </w:r>
            <w:r w:rsidRPr="00A5274A">
              <w:rPr>
                <w:rFonts w:ascii="Arial Narrow" w:hAnsi="Arial Narrow" w:cs="Arial Narrow"/>
                <w:lang w:val="ky-KG"/>
              </w:rPr>
              <w:t>ч</w:t>
            </w:r>
            <w:r w:rsidRPr="00A5274A">
              <w:rPr>
                <w:rFonts w:ascii="Arial Narrow" w:hAnsi="Arial Narrow" w:cs="Arial"/>
                <w:lang w:val="ky-KG"/>
              </w:rPr>
              <w:t>., 276/1</w:t>
            </w:r>
          </w:p>
        </w:tc>
      </w:tr>
      <w:tr w:rsidR="005D4BBE" w:rsidRPr="00A5274A" w:rsidTr="00F97B49">
        <w:trPr>
          <w:trHeight w:val="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textDirection w:val="tbLrV"/>
            <w:vAlign w:val="center"/>
            <w:hideMark/>
          </w:tcPr>
          <w:p w:rsidR="005D4BBE" w:rsidRPr="00A5274A" w:rsidRDefault="00E7111C" w:rsidP="00F97B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  <w:t>Аймактар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BBE" w:rsidRPr="00A5274A" w:rsidRDefault="005D4BBE" w:rsidP="00E711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hAnsi="Arial Narrow" w:cs="Arial"/>
                <w:lang w:val="ky-KG"/>
              </w:rPr>
              <w:t>Globus-17, Токмок, Ленин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 к</w:t>
            </w:r>
            <w:r w:rsidR="00E7111C" w:rsidRPr="00A5274A">
              <w:rPr>
                <w:rFonts w:ascii="Arial" w:hAnsi="Arial" w:cs="Arial"/>
                <w:lang w:val="ky-KG"/>
              </w:rPr>
              <w:t>ө</w:t>
            </w:r>
            <w:r w:rsidR="00E7111C" w:rsidRPr="00A5274A">
              <w:rPr>
                <w:rFonts w:ascii="Arial Narrow" w:hAnsi="Arial Narrow" w:cs="Arial Narrow"/>
                <w:lang w:val="ky-KG"/>
              </w:rPr>
              <w:t>ч</w:t>
            </w:r>
            <w:r w:rsidR="00E7111C" w:rsidRPr="00A5274A">
              <w:rPr>
                <w:rFonts w:ascii="Arial Narrow" w:hAnsi="Arial Narrow" w:cs="Arial"/>
                <w:lang w:val="ky-KG"/>
              </w:rPr>
              <w:t>.</w:t>
            </w:r>
            <w:r w:rsidRPr="00A5274A">
              <w:rPr>
                <w:rFonts w:ascii="Arial Narrow" w:hAnsi="Arial Narrow" w:cs="Arial"/>
                <w:lang w:val="ky-KG"/>
              </w:rPr>
              <w:t>, 342</w:t>
            </w:r>
          </w:p>
        </w:tc>
      </w:tr>
      <w:tr w:rsidR="005D4BBE" w:rsidRPr="00A5274A" w:rsidTr="00F97B49">
        <w:trPr>
          <w:trHeight w:val="70"/>
        </w:trPr>
        <w:tc>
          <w:tcPr>
            <w:tcW w:w="16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BBE" w:rsidRPr="00A5274A" w:rsidRDefault="00E7111C" w:rsidP="00E711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hAnsi="Arial Narrow" w:cs="Arial"/>
                <w:lang w:val="ky-KG"/>
              </w:rPr>
              <w:t xml:space="preserve">Globus-20, Кара-Балта, </w:t>
            </w:r>
            <w:r w:rsidR="005D4BBE" w:rsidRPr="00A5274A">
              <w:rPr>
                <w:rFonts w:ascii="Arial Narrow" w:hAnsi="Arial Narrow" w:cs="Arial"/>
                <w:lang w:val="ky-KG"/>
              </w:rPr>
              <w:t>Кожомбердиев</w:t>
            </w:r>
            <w:r w:rsidRPr="00A5274A">
              <w:rPr>
                <w:rFonts w:ascii="Arial Narrow" w:hAnsi="Arial Narrow" w:cs="Arial"/>
                <w:lang w:val="ky-KG"/>
              </w:rPr>
              <w:t xml:space="preserve"> пр.</w:t>
            </w:r>
            <w:r w:rsidR="005D4BBE" w:rsidRPr="00A5274A">
              <w:rPr>
                <w:rFonts w:ascii="Arial Narrow" w:hAnsi="Arial Narrow" w:cs="Arial"/>
                <w:lang w:val="ky-KG"/>
              </w:rPr>
              <w:t>, 128,</w:t>
            </w:r>
          </w:p>
        </w:tc>
      </w:tr>
      <w:tr w:rsidR="005D4BBE" w:rsidRPr="00A5274A" w:rsidTr="00F97B49">
        <w:trPr>
          <w:trHeight w:val="70"/>
        </w:trPr>
        <w:tc>
          <w:tcPr>
            <w:tcW w:w="16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BBE" w:rsidRPr="00A5274A" w:rsidRDefault="005D4BBE" w:rsidP="00E711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hAnsi="Arial Narrow" w:cs="Arial"/>
                <w:lang w:val="ky-KG"/>
              </w:rPr>
              <w:t>Globus-51, Кант, Ленин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 к</w:t>
            </w:r>
            <w:r w:rsidR="00E7111C" w:rsidRPr="00A5274A">
              <w:rPr>
                <w:rFonts w:ascii="Arial" w:hAnsi="Arial" w:cs="Arial"/>
                <w:lang w:val="ky-KG"/>
              </w:rPr>
              <w:t>ө</w:t>
            </w:r>
            <w:r w:rsidR="00E7111C" w:rsidRPr="00A5274A">
              <w:rPr>
                <w:rFonts w:ascii="Arial Narrow" w:hAnsi="Arial Narrow" w:cs="Arial Narrow"/>
                <w:lang w:val="ky-KG"/>
              </w:rPr>
              <w:t>ч</w:t>
            </w:r>
            <w:r w:rsidR="00E7111C" w:rsidRPr="00A5274A">
              <w:rPr>
                <w:rFonts w:ascii="Arial Narrow" w:hAnsi="Arial Narrow" w:cs="Arial"/>
                <w:lang w:val="ky-KG"/>
              </w:rPr>
              <w:t>.</w:t>
            </w:r>
            <w:r w:rsidRPr="00A5274A">
              <w:rPr>
                <w:rFonts w:ascii="Arial Narrow" w:hAnsi="Arial Narrow" w:cs="Arial"/>
                <w:lang w:val="ky-KG"/>
              </w:rPr>
              <w:t>, 90</w:t>
            </w:r>
          </w:p>
        </w:tc>
      </w:tr>
      <w:tr w:rsidR="005D4BBE" w:rsidRPr="00A5274A" w:rsidTr="00F97B49">
        <w:trPr>
          <w:trHeight w:val="70"/>
        </w:trPr>
        <w:tc>
          <w:tcPr>
            <w:tcW w:w="16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BBE" w:rsidRPr="00A5274A" w:rsidRDefault="005D4BBE" w:rsidP="00E711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hAnsi="Arial Narrow" w:cs="Arial"/>
                <w:lang w:val="ky-KG"/>
              </w:rPr>
              <w:t>Globus-2, Сокулук, Фрунзе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 к</w:t>
            </w:r>
            <w:r w:rsidR="00E7111C" w:rsidRPr="00A5274A">
              <w:rPr>
                <w:rFonts w:ascii="Arial" w:hAnsi="Arial" w:cs="Arial"/>
                <w:lang w:val="ky-KG"/>
              </w:rPr>
              <w:t>ө</w:t>
            </w:r>
            <w:r w:rsidR="00E7111C" w:rsidRPr="00A5274A">
              <w:rPr>
                <w:rFonts w:ascii="Arial Narrow" w:hAnsi="Arial Narrow" w:cs="Arial Narrow"/>
                <w:lang w:val="ky-KG"/>
              </w:rPr>
              <w:t>ч</w:t>
            </w:r>
            <w:r w:rsidR="00E7111C" w:rsidRPr="00A5274A">
              <w:rPr>
                <w:rFonts w:ascii="Arial Narrow" w:hAnsi="Arial Narrow" w:cs="Arial"/>
                <w:lang w:val="ky-KG"/>
              </w:rPr>
              <w:t>.,</w:t>
            </w:r>
            <w:r w:rsidRPr="00A5274A">
              <w:rPr>
                <w:rFonts w:ascii="Arial Narrow" w:hAnsi="Arial Narrow" w:cs="Arial"/>
                <w:lang w:val="ky-KG"/>
              </w:rPr>
              <w:t xml:space="preserve"> 147 </w:t>
            </w:r>
          </w:p>
        </w:tc>
      </w:tr>
      <w:tr w:rsidR="005D4BBE" w:rsidRPr="00A5274A" w:rsidTr="00F97B49">
        <w:trPr>
          <w:trHeight w:val="7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BBE" w:rsidRPr="00A5274A" w:rsidRDefault="005D4BBE" w:rsidP="00E711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212121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hAnsi="Arial Narrow" w:cs="Arial"/>
                <w:lang w:val="ky-KG"/>
              </w:rPr>
              <w:t>Globus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-58, Чолпон-Ата, </w:t>
            </w:r>
            <w:r w:rsidRPr="00A5274A">
              <w:rPr>
                <w:rFonts w:ascii="Arial Narrow" w:hAnsi="Arial Narrow" w:cs="Arial"/>
                <w:lang w:val="ky-KG"/>
              </w:rPr>
              <w:t>Совет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 к</w:t>
            </w:r>
            <w:r w:rsidR="00E7111C" w:rsidRPr="00A5274A">
              <w:rPr>
                <w:rFonts w:ascii="Arial" w:hAnsi="Arial" w:cs="Arial"/>
                <w:lang w:val="ky-KG"/>
              </w:rPr>
              <w:t>ө</w:t>
            </w:r>
            <w:r w:rsidR="00E7111C" w:rsidRPr="00A5274A">
              <w:rPr>
                <w:rFonts w:ascii="Arial Narrow" w:hAnsi="Arial Narrow" w:cs="Arial Narrow"/>
                <w:lang w:val="ky-KG"/>
              </w:rPr>
              <w:t>ч</w:t>
            </w:r>
            <w:r w:rsidR="00E7111C" w:rsidRPr="00A5274A">
              <w:rPr>
                <w:rFonts w:ascii="Arial Narrow" w:hAnsi="Arial Narrow" w:cs="Arial"/>
                <w:lang w:val="ky-KG"/>
              </w:rPr>
              <w:t>.,</w:t>
            </w:r>
            <w:r w:rsidRPr="00A5274A">
              <w:rPr>
                <w:rFonts w:ascii="Arial Narrow" w:hAnsi="Arial Narrow" w:cs="Arial"/>
                <w:lang w:val="ky-KG"/>
              </w:rPr>
              <w:t xml:space="preserve"> 36</w:t>
            </w:r>
          </w:p>
        </w:tc>
      </w:tr>
      <w:tr w:rsidR="005D4BBE" w:rsidRPr="00A5274A" w:rsidTr="00F97B49">
        <w:trPr>
          <w:trHeight w:val="50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D4BBE" w:rsidRPr="00A5274A" w:rsidRDefault="00E7111C" w:rsidP="00F97B49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  <w:t>Ысык-К</w:t>
            </w:r>
            <w:r w:rsidRPr="00A5274A"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ө</w:t>
            </w:r>
            <w:r w:rsidRPr="00A5274A">
              <w:rPr>
                <w:rFonts w:ascii="Arial Narrow" w:eastAsia="Times New Roman" w:hAnsi="Arial Narrow" w:cs="Arial Narrow"/>
                <w:color w:val="000000"/>
                <w:sz w:val="24"/>
                <w:szCs w:val="24"/>
                <w:lang w:val="ky-KG" w:eastAsia="ru-RU"/>
              </w:rPr>
              <w:t>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4BBE" w:rsidRPr="00A5274A" w:rsidRDefault="00E7111C" w:rsidP="00E7111C">
            <w:pPr>
              <w:spacing w:after="0" w:line="240" w:lineRule="auto"/>
              <w:jc w:val="both"/>
              <w:rPr>
                <w:rFonts w:ascii="Arial Narrow" w:hAnsi="Arial Narrow" w:cs="Arial"/>
                <w:lang w:val="ky-KG"/>
              </w:rPr>
            </w:pPr>
            <w:r w:rsidRPr="00A5274A">
              <w:rPr>
                <w:rFonts w:ascii="Arial Narrow" w:hAnsi="Arial Narrow" w:cs="Arial"/>
                <w:lang w:val="ky-KG"/>
              </w:rPr>
              <w:t xml:space="preserve">Globus-30 Каракол, </w:t>
            </w:r>
            <w:r w:rsidR="005D4BBE" w:rsidRPr="00A5274A">
              <w:rPr>
                <w:rFonts w:ascii="Arial Narrow" w:hAnsi="Arial Narrow" w:cs="Arial"/>
                <w:lang w:val="ky-KG"/>
              </w:rPr>
              <w:t>Жусаев</w:t>
            </w:r>
            <w:r w:rsidRPr="00A5274A">
              <w:rPr>
                <w:rFonts w:ascii="Arial Narrow" w:hAnsi="Arial Narrow" w:cs="Arial"/>
                <w:lang w:val="ky-KG"/>
              </w:rPr>
              <w:t xml:space="preserve"> к</w:t>
            </w:r>
            <w:r w:rsidRPr="00A5274A">
              <w:rPr>
                <w:rFonts w:ascii="Arial" w:hAnsi="Arial" w:cs="Arial"/>
                <w:lang w:val="ky-KG"/>
              </w:rPr>
              <w:t>ө</w:t>
            </w:r>
            <w:r w:rsidRPr="00A5274A">
              <w:rPr>
                <w:rFonts w:ascii="Arial Narrow" w:hAnsi="Arial Narrow" w:cs="Arial Narrow"/>
                <w:lang w:val="ky-KG"/>
              </w:rPr>
              <w:t>ч</w:t>
            </w:r>
            <w:r w:rsidRPr="00A5274A">
              <w:rPr>
                <w:rFonts w:ascii="Arial Narrow" w:hAnsi="Arial Narrow" w:cs="Arial"/>
                <w:lang w:val="ky-KG"/>
              </w:rPr>
              <w:t>.,</w:t>
            </w:r>
            <w:r w:rsidR="005D4BBE" w:rsidRPr="00A5274A">
              <w:rPr>
                <w:rFonts w:ascii="Arial Narrow" w:hAnsi="Arial Narrow" w:cs="Arial"/>
                <w:lang w:val="ky-KG"/>
              </w:rPr>
              <w:t xml:space="preserve"> 129</w:t>
            </w:r>
          </w:p>
        </w:tc>
      </w:tr>
      <w:tr w:rsidR="005D4BBE" w:rsidRPr="00A5274A" w:rsidTr="00F97B49">
        <w:trPr>
          <w:trHeight w:val="426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4BBE" w:rsidRPr="00A5274A" w:rsidRDefault="005D4BBE" w:rsidP="00E7111C">
            <w:pPr>
              <w:spacing w:after="0" w:line="240" w:lineRule="auto"/>
              <w:jc w:val="both"/>
              <w:rPr>
                <w:rFonts w:ascii="Arial Narrow" w:hAnsi="Arial Narrow" w:cs="Arial"/>
                <w:lang w:val="ky-KG"/>
              </w:rPr>
            </w:pPr>
            <w:r w:rsidRPr="00A5274A">
              <w:rPr>
                <w:rFonts w:ascii="Arial Narrow" w:hAnsi="Arial Narrow" w:cs="Arial"/>
                <w:lang w:val="ky-KG"/>
              </w:rPr>
              <w:t>Globus-25 Балыкч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ы, </w:t>
            </w:r>
            <w:r w:rsidRPr="00A5274A">
              <w:rPr>
                <w:rFonts w:ascii="Arial Narrow" w:hAnsi="Arial Narrow" w:cs="Arial"/>
                <w:lang w:val="ky-KG"/>
              </w:rPr>
              <w:t>Абдрахманов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 к</w:t>
            </w:r>
            <w:r w:rsidR="00E7111C" w:rsidRPr="00A5274A">
              <w:rPr>
                <w:rFonts w:ascii="Arial" w:hAnsi="Arial" w:cs="Arial"/>
                <w:lang w:val="ky-KG"/>
              </w:rPr>
              <w:t>ө</w:t>
            </w:r>
            <w:r w:rsidR="00E7111C" w:rsidRPr="00A5274A">
              <w:rPr>
                <w:rFonts w:ascii="Arial Narrow" w:hAnsi="Arial Narrow" w:cs="Arial Narrow"/>
                <w:lang w:val="ky-KG"/>
              </w:rPr>
              <w:t>ч</w:t>
            </w:r>
            <w:r w:rsidR="00E7111C" w:rsidRPr="00A5274A">
              <w:rPr>
                <w:rFonts w:ascii="Arial Narrow" w:hAnsi="Arial Narrow" w:cs="Arial"/>
                <w:lang w:val="ky-KG"/>
              </w:rPr>
              <w:t>.,</w:t>
            </w:r>
            <w:r w:rsidRPr="00A5274A">
              <w:rPr>
                <w:rFonts w:ascii="Arial Narrow" w:hAnsi="Arial Narrow" w:cs="Arial"/>
                <w:lang w:val="ky-KG"/>
              </w:rPr>
              <w:t xml:space="preserve"> 13</w:t>
            </w:r>
          </w:p>
        </w:tc>
      </w:tr>
      <w:tr w:rsidR="005D4BBE" w:rsidRPr="00A5274A" w:rsidTr="00F97B49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  <w:t>Ош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BBE" w:rsidRPr="00A5274A" w:rsidRDefault="00E7111C" w:rsidP="00E711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hAnsi="Arial Narrow" w:cs="Arial"/>
                <w:lang w:val="ky-KG"/>
              </w:rPr>
              <w:t>Globus-14, Ош,  Шакиров к</w:t>
            </w:r>
            <w:r w:rsidRPr="00A5274A">
              <w:rPr>
                <w:rFonts w:ascii="Arial" w:hAnsi="Arial" w:cs="Arial"/>
                <w:lang w:val="ky-KG"/>
              </w:rPr>
              <w:t>ө</w:t>
            </w:r>
            <w:r w:rsidRPr="00A5274A">
              <w:rPr>
                <w:rFonts w:ascii="Arial Narrow" w:hAnsi="Arial Narrow" w:cs="Arial Narrow"/>
                <w:lang w:val="ky-KG"/>
              </w:rPr>
              <w:t>ч</w:t>
            </w:r>
            <w:r w:rsidRPr="00A5274A">
              <w:rPr>
                <w:rFonts w:ascii="Arial Narrow" w:hAnsi="Arial Narrow" w:cs="Arial"/>
                <w:lang w:val="ky-KG"/>
              </w:rPr>
              <w:t>.,</w:t>
            </w:r>
            <w:r w:rsidR="005D4BBE" w:rsidRPr="00A5274A">
              <w:rPr>
                <w:rFonts w:ascii="Arial Narrow" w:hAnsi="Arial Narrow" w:cs="Arial"/>
                <w:lang w:val="ky-KG"/>
              </w:rPr>
              <w:t xml:space="preserve"> 275</w:t>
            </w:r>
          </w:p>
        </w:tc>
      </w:tr>
      <w:tr w:rsidR="005D4BBE" w:rsidRPr="00A5274A" w:rsidTr="00F97B49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BBE" w:rsidRPr="00A5274A" w:rsidRDefault="00E7111C" w:rsidP="00F97B4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ky-KG" w:eastAsia="ru-RU"/>
              </w:rPr>
              <w:t>ЖА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BBE" w:rsidRPr="00A5274A" w:rsidRDefault="005D4BBE" w:rsidP="00E7111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ky-KG" w:eastAsia="ru-RU"/>
              </w:rPr>
            </w:pPr>
            <w:r w:rsidRPr="00A5274A">
              <w:rPr>
                <w:rFonts w:ascii="Arial Narrow" w:hAnsi="Arial Narrow" w:cs="Arial"/>
                <w:lang w:val="ky-KG"/>
              </w:rPr>
              <w:t xml:space="preserve">Globus-63, </w:t>
            </w:r>
            <w:r w:rsidR="00E7111C" w:rsidRPr="00A5274A">
              <w:rPr>
                <w:rFonts w:ascii="Arial Narrow" w:hAnsi="Arial Narrow" w:cs="Arial"/>
                <w:lang w:val="ky-KG"/>
              </w:rPr>
              <w:t>Жалал-Абад</w:t>
            </w:r>
            <w:r w:rsidRPr="00A5274A">
              <w:rPr>
                <w:rFonts w:ascii="Arial Narrow" w:hAnsi="Arial Narrow" w:cs="Arial"/>
                <w:lang w:val="ky-KG"/>
              </w:rPr>
              <w:t xml:space="preserve"> обл.,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 Ж</w:t>
            </w:r>
            <w:r w:rsidRPr="00A5274A">
              <w:rPr>
                <w:rFonts w:ascii="Arial Narrow" w:hAnsi="Arial Narrow" w:cs="Arial"/>
                <w:lang w:val="ky-KG"/>
              </w:rPr>
              <w:t>алал-Абад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 ш.</w:t>
            </w:r>
            <w:r w:rsidRPr="00A5274A">
              <w:rPr>
                <w:rFonts w:ascii="Arial Narrow" w:hAnsi="Arial Narrow" w:cs="Arial"/>
                <w:lang w:val="ky-KG"/>
              </w:rPr>
              <w:t>,  Абдрахманов</w:t>
            </w:r>
            <w:r w:rsidR="00E7111C" w:rsidRPr="00A5274A">
              <w:rPr>
                <w:rFonts w:ascii="Arial Narrow" w:hAnsi="Arial Narrow" w:cs="Arial"/>
                <w:lang w:val="ky-KG"/>
              </w:rPr>
              <w:t xml:space="preserve"> к</w:t>
            </w:r>
            <w:r w:rsidR="00E7111C" w:rsidRPr="00A5274A">
              <w:rPr>
                <w:rFonts w:ascii="Arial" w:hAnsi="Arial" w:cs="Arial"/>
                <w:lang w:val="ky-KG"/>
              </w:rPr>
              <w:t>ө</w:t>
            </w:r>
            <w:r w:rsidR="00E7111C" w:rsidRPr="00A5274A">
              <w:rPr>
                <w:rFonts w:ascii="Arial Narrow" w:hAnsi="Arial Narrow" w:cs="Arial Narrow"/>
                <w:lang w:val="ky-KG"/>
              </w:rPr>
              <w:t>ч</w:t>
            </w:r>
            <w:r w:rsidR="00E7111C" w:rsidRPr="00A5274A">
              <w:rPr>
                <w:rFonts w:ascii="Arial Narrow" w:hAnsi="Arial Narrow" w:cs="Arial"/>
                <w:lang w:val="ky-KG"/>
              </w:rPr>
              <w:t>.</w:t>
            </w:r>
            <w:r w:rsidRPr="00A5274A">
              <w:rPr>
                <w:rFonts w:ascii="Arial Narrow" w:hAnsi="Arial Narrow" w:cs="Arial"/>
                <w:lang w:val="ky-KG"/>
              </w:rPr>
              <w:t>, 10</w:t>
            </w:r>
            <w:r w:rsidRPr="00A5274A" w:rsidDel="0045263D">
              <w:rPr>
                <w:rFonts w:ascii="Arial Narrow" w:hAnsi="Arial Narrow" w:cs="Arial"/>
                <w:lang w:val="ky-KG"/>
              </w:rPr>
              <w:t xml:space="preserve"> </w:t>
            </w:r>
          </w:p>
        </w:tc>
      </w:tr>
    </w:tbl>
    <w:p w:rsidR="005D4BBE" w:rsidRPr="00A5274A" w:rsidRDefault="005D4BBE" w:rsidP="005D4BBE">
      <w:pPr>
        <w:tabs>
          <w:tab w:val="left" w:pos="0"/>
        </w:tabs>
        <w:jc w:val="both"/>
        <w:textAlignment w:val="top"/>
        <w:rPr>
          <w:rFonts w:ascii="Arial Narrow" w:hAnsi="Arial Narrow"/>
          <w:sz w:val="24"/>
          <w:szCs w:val="24"/>
          <w:lang w:val="ky-KG"/>
        </w:rPr>
      </w:pPr>
    </w:p>
    <w:p w:rsidR="005D4BBE" w:rsidRPr="00A5274A" w:rsidRDefault="00E7111C" w:rsidP="005D4BB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 Narrow" w:hAnsi="Arial Narrow"/>
          <w:b/>
          <w:sz w:val="24"/>
          <w:szCs w:val="24"/>
          <w:lang w:val="ky-KG"/>
        </w:rPr>
      </w:pP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Акцияга катышкан </w:t>
      </w:r>
      <w:r w:rsidRPr="00A5274A">
        <w:rPr>
          <w:rFonts w:ascii="Arial" w:hAnsi="Arial" w:cs="Arial"/>
          <w:b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b/>
          <w:sz w:val="24"/>
          <w:szCs w:val="24"/>
          <w:lang w:val="ky-KG"/>
        </w:rPr>
        <w:t>нд</w:t>
      </w:r>
      <w:r w:rsidRPr="00A5274A">
        <w:rPr>
          <w:rFonts w:ascii="Arial" w:hAnsi="Arial" w:cs="Arial"/>
          <w:b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b/>
          <w:sz w:val="24"/>
          <w:szCs w:val="24"/>
          <w:lang w:val="ky-KG"/>
        </w:rPr>
        <w:t>р</w:t>
      </w:r>
      <w:r w:rsidRPr="00A5274A">
        <w:rPr>
          <w:rFonts w:ascii="Arial" w:hAnsi="Arial" w:cs="Arial"/>
          <w:b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b/>
          <w:sz w:val="24"/>
          <w:szCs w:val="24"/>
          <w:lang w:val="ky-KG"/>
        </w:rPr>
        <w:t>м</w:t>
      </w:r>
      <w:r w:rsidR="005D4BBE" w:rsidRPr="00A5274A">
        <w:rPr>
          <w:rFonts w:ascii="Arial Narrow" w:hAnsi="Arial Narrow"/>
          <w:b/>
          <w:sz w:val="24"/>
          <w:szCs w:val="24"/>
          <w:lang w:val="ky-KG"/>
        </w:rPr>
        <w:t>:</w:t>
      </w:r>
    </w:p>
    <w:p w:rsidR="005D4BBE" w:rsidRPr="00A5274A" w:rsidRDefault="00E7111C" w:rsidP="005D4BBE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lastRenderedPageBreak/>
        <w:t xml:space="preserve">Акцияга 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№1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таблицада к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рс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лг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нд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м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катышат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 (</w:t>
      </w:r>
      <w:r w:rsidRPr="00A5274A">
        <w:rPr>
          <w:rFonts w:ascii="Arial Narrow" w:hAnsi="Arial Narrow"/>
          <w:sz w:val="24"/>
          <w:szCs w:val="24"/>
          <w:lang w:val="ky-KG"/>
        </w:rPr>
        <w:t>мындан ары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 – </w:t>
      </w:r>
      <w:r w:rsidRPr="00A5274A">
        <w:rPr>
          <w:rFonts w:ascii="Arial Narrow" w:hAnsi="Arial Narrow"/>
          <w:b/>
          <w:sz w:val="24"/>
          <w:szCs w:val="24"/>
          <w:lang w:val="ky-KG"/>
        </w:rPr>
        <w:t>“</w:t>
      </w:r>
      <w:r w:rsidR="005D4BBE" w:rsidRPr="00A5274A">
        <w:rPr>
          <w:rFonts w:ascii="Arial Narrow" w:hAnsi="Arial Narrow"/>
          <w:b/>
          <w:sz w:val="24"/>
          <w:szCs w:val="24"/>
          <w:lang w:val="ky-KG"/>
        </w:rPr>
        <w:t>Акци</w:t>
      </w: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ялык </w:t>
      </w:r>
      <w:r w:rsidRPr="00A5274A">
        <w:rPr>
          <w:rFonts w:ascii="Arial" w:hAnsi="Arial" w:cs="Arial"/>
          <w:b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b/>
          <w:sz w:val="24"/>
          <w:szCs w:val="24"/>
          <w:lang w:val="ky-KG"/>
        </w:rPr>
        <w:t>нд</w:t>
      </w:r>
      <w:r w:rsidRPr="00A5274A">
        <w:rPr>
          <w:rFonts w:ascii="Arial" w:hAnsi="Arial" w:cs="Arial"/>
          <w:b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b/>
          <w:sz w:val="24"/>
          <w:szCs w:val="24"/>
          <w:lang w:val="ky-KG"/>
        </w:rPr>
        <w:t>р</w:t>
      </w:r>
      <w:r w:rsidRPr="00A5274A">
        <w:rPr>
          <w:rFonts w:ascii="Arial" w:hAnsi="Arial" w:cs="Arial"/>
          <w:b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b/>
          <w:sz w:val="24"/>
          <w:szCs w:val="24"/>
          <w:lang w:val="ky-KG"/>
        </w:rPr>
        <w:t>м</w:t>
      </w:r>
      <w:r w:rsidRPr="00A5274A">
        <w:rPr>
          <w:rFonts w:ascii="Arial Narrow" w:hAnsi="Arial Narrow"/>
          <w:sz w:val="24"/>
          <w:szCs w:val="24"/>
          <w:lang w:val="ky-KG"/>
        </w:rPr>
        <w:t>”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):</w:t>
      </w:r>
    </w:p>
    <w:p w:rsidR="005D4BBE" w:rsidRPr="00A5274A" w:rsidRDefault="005D4BBE" w:rsidP="005D4BBE">
      <w:pPr>
        <w:tabs>
          <w:tab w:val="left" w:pos="0"/>
        </w:tabs>
        <w:rPr>
          <w:rFonts w:ascii="Arial Narrow" w:hAnsi="Arial Narrow"/>
          <w:b/>
          <w:bCs/>
          <w:sz w:val="24"/>
          <w:szCs w:val="24"/>
          <w:lang w:val="ky-KG"/>
        </w:rPr>
      </w:pPr>
      <w:r w:rsidRPr="00A5274A">
        <w:rPr>
          <w:rFonts w:ascii="Arial Narrow" w:hAnsi="Arial Narrow"/>
          <w:b/>
          <w:bCs/>
          <w:sz w:val="24"/>
          <w:szCs w:val="24"/>
          <w:lang w:val="ky-KG"/>
        </w:rPr>
        <w:t>* №1</w:t>
      </w:r>
      <w:r w:rsidR="00E7111C" w:rsidRPr="00A5274A">
        <w:rPr>
          <w:rFonts w:ascii="Arial Narrow" w:hAnsi="Arial Narrow"/>
          <w:b/>
          <w:bCs/>
          <w:sz w:val="24"/>
          <w:szCs w:val="24"/>
          <w:lang w:val="ky-KG"/>
        </w:rPr>
        <w:t xml:space="preserve"> таблица</w:t>
      </w:r>
    </w:p>
    <w:tbl>
      <w:tblPr>
        <w:tblW w:w="9776" w:type="dxa"/>
        <w:tblInd w:w="137" w:type="dxa"/>
        <w:tblLook w:val="04A0" w:firstRow="1" w:lastRow="0" w:firstColumn="1" w:lastColumn="0" w:noHBand="0" w:noVBand="1"/>
      </w:tblPr>
      <w:tblGrid>
        <w:gridCol w:w="640"/>
        <w:gridCol w:w="7010"/>
        <w:gridCol w:w="2126"/>
      </w:tblGrid>
      <w:tr w:rsidR="005D4BBE" w:rsidRPr="00A5274A" w:rsidTr="00F97B49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ky-KG"/>
              </w:rPr>
            </w:pPr>
            <w:r w:rsidRPr="00A5274A">
              <w:rPr>
                <w:rFonts w:ascii="Arial Narrow" w:eastAsia="Times New Roman" w:hAnsi="Arial Narrow" w:cs="Times New Roman"/>
                <w:b/>
                <w:bCs/>
                <w:color w:val="000000"/>
                <w:lang w:val="ky-KG"/>
              </w:rPr>
              <w:t>№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D4BBE" w:rsidRPr="00A5274A" w:rsidRDefault="00E7111C" w:rsidP="00F97B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ky-KG"/>
              </w:rPr>
            </w:pPr>
            <w:r w:rsidRPr="00A527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y-KG" w:eastAsia="ru-RU"/>
              </w:rPr>
              <w:t>Ө</w:t>
            </w:r>
            <w:r w:rsidRPr="00A5274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ky-KG" w:eastAsia="ru-RU"/>
              </w:rPr>
              <w:t>н</w:t>
            </w:r>
            <w:r w:rsidRPr="00A527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y-KG" w:eastAsia="ru-RU"/>
              </w:rPr>
              <w:t>ү</w:t>
            </w:r>
            <w:r w:rsidRPr="00A5274A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ky-KG" w:eastAsia="ru-RU"/>
              </w:rPr>
              <w:t>мд</w:t>
            </w:r>
            <w:r w:rsidRPr="00A527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y-KG" w:eastAsia="ru-RU"/>
              </w:rPr>
              <w:t>ү</w:t>
            </w:r>
            <w:r w:rsidRPr="00A5274A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ky-KG" w:eastAsia="ru-RU"/>
              </w:rPr>
              <w:t>н</w:t>
            </w:r>
            <w:r w:rsidRPr="00A5274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ky-KG" w:eastAsia="ru-RU"/>
              </w:rPr>
              <w:t xml:space="preserve"> </w:t>
            </w:r>
            <w:r w:rsidRPr="00A5274A">
              <w:rPr>
                <w:rFonts w:ascii="Arial Narrow" w:eastAsia="Times New Roman" w:hAnsi="Arial Narrow" w:cs="Arial Narrow"/>
                <w:b/>
                <w:bCs/>
                <w:color w:val="000000"/>
                <w:sz w:val="20"/>
                <w:szCs w:val="20"/>
                <w:lang w:val="ky-KG" w:eastAsia="ru-RU"/>
              </w:rPr>
              <w:t>аталышы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ky-KG"/>
              </w:rPr>
            </w:pPr>
            <w:r w:rsidRPr="00A5274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ky-KG" w:eastAsia="ru-RU"/>
              </w:rPr>
              <w:t>Штрихкод</w:t>
            </w:r>
            <w:r w:rsidR="00E7111C" w:rsidRPr="00A5274A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ky-KG" w:eastAsia="ru-RU"/>
              </w:rPr>
              <w:t>у</w:t>
            </w:r>
          </w:p>
        </w:tc>
      </w:tr>
      <w:tr w:rsidR="005D4BBE" w:rsidRPr="00A5274A" w:rsidTr="00F97B4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ky-KG"/>
              </w:rPr>
            </w:pPr>
            <w:r w:rsidRPr="00A5274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ky-KG"/>
              </w:rPr>
              <w:t>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ky-KG"/>
              </w:rPr>
            </w:pPr>
            <w:r w:rsidRPr="00A5274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ky-KG" w:eastAsia="ru-RU"/>
              </w:rPr>
              <w:t>Лейз МАХХ Двойной Гамбургер 100г 20Х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ky-KG"/>
              </w:rPr>
            </w:pPr>
            <w:r w:rsidRPr="00A5274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ky-KG" w:eastAsia="ru-RU"/>
              </w:rPr>
              <w:t>4690388121419</w:t>
            </w:r>
          </w:p>
        </w:tc>
      </w:tr>
      <w:tr w:rsidR="005D4BBE" w:rsidRPr="00A5274A" w:rsidTr="00F97B4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ky-KG"/>
              </w:rPr>
            </w:pPr>
            <w:r w:rsidRPr="00A5274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ky-KG"/>
              </w:rPr>
              <w:t>2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ky-KG"/>
              </w:rPr>
            </w:pPr>
            <w:r w:rsidRPr="00A5274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ky-KG" w:eastAsia="ru-RU"/>
              </w:rPr>
              <w:t>Лейз МАХХ Пицца 4 Сыра 100г 20Х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ky-KG"/>
              </w:rPr>
            </w:pPr>
            <w:r w:rsidRPr="00A5274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ky-KG" w:eastAsia="ru-RU"/>
              </w:rPr>
              <w:t>4690388121433</w:t>
            </w:r>
          </w:p>
        </w:tc>
      </w:tr>
      <w:tr w:rsidR="005D4BBE" w:rsidRPr="00A5274A" w:rsidTr="00F97B49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ky-KG"/>
              </w:rPr>
            </w:pPr>
            <w:r w:rsidRPr="00A5274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ky-KG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ky-KG"/>
              </w:rPr>
            </w:pPr>
            <w:r w:rsidRPr="00A5274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ky-KG" w:eastAsia="ru-RU"/>
              </w:rPr>
              <w:t>ЛЕЙЗ МАХХ КурКрылБарбекю 100г 20Х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BBE" w:rsidRPr="00A5274A" w:rsidRDefault="005D4BBE" w:rsidP="00F97B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ky-KG"/>
              </w:rPr>
            </w:pPr>
            <w:r w:rsidRPr="00A5274A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ky-KG" w:eastAsia="ru-RU"/>
              </w:rPr>
              <w:t>4690388121457</w:t>
            </w:r>
          </w:p>
        </w:tc>
      </w:tr>
    </w:tbl>
    <w:p w:rsidR="005D4BBE" w:rsidRPr="00A5274A" w:rsidRDefault="00E7111C" w:rsidP="005D4BB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b/>
          <w:sz w:val="24"/>
          <w:szCs w:val="24"/>
          <w:lang w:val="ky-KG"/>
        </w:rPr>
      </w:pPr>
      <w:r w:rsidRPr="00A5274A">
        <w:rPr>
          <w:rFonts w:ascii="Arial Narrow" w:hAnsi="Arial Narrow"/>
          <w:b/>
          <w:sz w:val="24"/>
          <w:szCs w:val="24"/>
          <w:lang w:val="ky-KG"/>
        </w:rPr>
        <w:t>Акциянын катышуучулары</w:t>
      </w:r>
    </w:p>
    <w:p w:rsidR="005D4BBE" w:rsidRPr="00A5274A" w:rsidRDefault="00C44271" w:rsidP="00A5274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bookmarkStart w:id="2" w:name="_Hlk137125097"/>
      <w:r w:rsidRPr="00A5274A">
        <w:rPr>
          <w:rFonts w:ascii="Arial Narrow" w:hAnsi="Arial Narrow"/>
          <w:sz w:val="24"/>
          <w:szCs w:val="24"/>
          <w:lang w:val="ky-KG"/>
        </w:rPr>
        <w:t xml:space="preserve">Акциянын катышуучулары деп Кыргыз Республикасында туруктуу жашаган, Акцияга катышуу учурунда 18 жашка толгон, ушул Эрежелерде каралган, Акцияга катышуу шарттарын 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з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алдынча жана 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з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к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ч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менен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аткарган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, </w:t>
      </w:r>
      <w:r w:rsidRPr="00A5274A">
        <w:rPr>
          <w:rFonts w:ascii="Arial Narrow" w:hAnsi="Arial Narrow"/>
          <w:sz w:val="24"/>
          <w:szCs w:val="24"/>
          <w:lang w:val="ky-KG"/>
        </w:rPr>
        <w:t>Кыргыз Республикасынын бардык жарандары жана Кыргыз Республикасында жашап турууга укугу бар адамдар</w:t>
      </w:r>
      <w:r w:rsidR="00A5274A" w:rsidRPr="00A5274A">
        <w:rPr>
          <w:rFonts w:ascii="Arial Narrow" w:hAnsi="Arial Narrow"/>
          <w:sz w:val="24"/>
          <w:szCs w:val="24"/>
          <w:lang w:val="ky-KG"/>
        </w:rPr>
        <w:t xml:space="preserve"> (мындан ары – </w:t>
      </w:r>
      <w:r w:rsidR="00A5274A" w:rsidRPr="00A5274A">
        <w:rPr>
          <w:rFonts w:ascii="Arial Narrow" w:hAnsi="Arial Narrow"/>
          <w:b/>
          <w:sz w:val="24"/>
          <w:szCs w:val="24"/>
          <w:lang w:val="ky-KG"/>
        </w:rPr>
        <w:t>“Катышуучулар”</w:t>
      </w:r>
      <w:r w:rsidR="00A5274A" w:rsidRPr="00A5274A">
        <w:rPr>
          <w:rFonts w:ascii="Arial Narrow" w:hAnsi="Arial Narrow"/>
          <w:sz w:val="24"/>
          <w:szCs w:val="24"/>
          <w:lang w:val="ky-KG"/>
        </w:rPr>
        <w:t>)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таанылат. </w:t>
      </w:r>
    </w:p>
    <w:bookmarkEnd w:id="2"/>
    <w:p w:rsidR="005D4BBE" w:rsidRPr="00A5274A" w:rsidRDefault="00A5274A" w:rsidP="00A5274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Т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м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нк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адамдар катышуучулар деп таанылбайт жана Акцияга катышууга укугу жок</w:t>
      </w:r>
      <w:r w:rsidR="005D4BBE" w:rsidRPr="00A5274A">
        <w:rPr>
          <w:rFonts w:ascii="Arial Narrow" w:hAnsi="Arial Narrow"/>
          <w:iCs/>
          <w:sz w:val="24"/>
          <w:szCs w:val="24"/>
          <w:lang w:val="ky-KG"/>
        </w:rPr>
        <w:t>:</w:t>
      </w:r>
    </w:p>
    <w:p w:rsidR="00A5274A" w:rsidRPr="00A5274A" w:rsidRDefault="00A5274A" w:rsidP="00A5274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Акцияны Тапшырыкчысынын жана Акциянын Уюштуруучусунун кызматкерлери, персоналы, алардын 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й</w:t>
      </w:r>
      <w:r w:rsidRPr="00A5274A">
        <w:rPr>
          <w:rFonts w:ascii="Arial Narrow" w:hAnsi="Arial Narrow"/>
          <w:sz w:val="24"/>
          <w:szCs w:val="24"/>
          <w:lang w:val="ky-KG"/>
        </w:rPr>
        <w:t>-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б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л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м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ч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л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; </w:t>
      </w:r>
    </w:p>
    <w:p w:rsidR="00A5274A" w:rsidRPr="00A5274A" w:rsidRDefault="00A5274A" w:rsidP="00A5274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Акциянын Уюштуруучусунун жана Акциянын Тапшырыкчысынын кызыкчылыгын коргогон жактар; </w:t>
      </w:r>
    </w:p>
    <w:p w:rsidR="00A5274A" w:rsidRPr="00A5274A" w:rsidRDefault="00A5274A" w:rsidP="00A5274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белгиленген тартипте Акциянын Уюштуруучусу жана Акциянын Тапшырыкчысы менен аффилирленген деп таанылган адамдар, Акциянын уюштуруучусу же Акциянын Тапшырыкчысы менен жарандык-укуктук жана башка мамилелери бар жана Акцияны уюштуруу жана/же 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тк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Pr="00A5274A">
        <w:rPr>
          <w:rFonts w:ascii="Arial" w:hAnsi="Arial" w:cs="Arial"/>
          <w:sz w:val="24"/>
          <w:szCs w:val="24"/>
          <w:lang w:val="ky-KG"/>
        </w:rPr>
        <w:t>үү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менен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байланышкан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ч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нч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жактардын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кызматкерлери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жана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к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лд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,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ошондой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эле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алардын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й</w:t>
      </w:r>
      <w:r w:rsidRPr="00A5274A">
        <w:rPr>
          <w:rFonts w:ascii="Arial Narrow" w:hAnsi="Arial Narrow"/>
          <w:sz w:val="24"/>
          <w:szCs w:val="24"/>
          <w:lang w:val="ky-KG"/>
        </w:rPr>
        <w:t>-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б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л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м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ч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л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, </w:t>
      </w:r>
    </w:p>
    <w:p w:rsidR="00A5274A" w:rsidRPr="00A5274A" w:rsidRDefault="00A5274A" w:rsidP="00A5274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жарандыгы жок адамдар жана Кыргыз Республикасында жашап турууга укугу жок башка мамлекеттердин жарандары;</w:t>
      </w:r>
    </w:p>
    <w:p w:rsidR="005D4BBE" w:rsidRPr="00A5274A" w:rsidRDefault="00A5274A" w:rsidP="005D4B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Акцияга катышуу учурунда 18 жашка толо элек адамдар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.</w:t>
      </w:r>
    </w:p>
    <w:p w:rsidR="005D4BBE" w:rsidRPr="00A5274A" w:rsidRDefault="000F6803" w:rsidP="005D4BBE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Акциянын уюштуруучусу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/>
          <w:sz w:val="24"/>
          <w:szCs w:val="24"/>
          <w:lang w:val="ky-KG"/>
        </w:rPr>
        <w:t xml:space="preserve">Катышуучунун 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зд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г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к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б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л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нд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ч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документтердин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п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нускаларын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к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рс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талап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кылууга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укуктуу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. </w:t>
      </w:r>
    </w:p>
    <w:p w:rsidR="005D4BBE" w:rsidRPr="00A5274A" w:rsidRDefault="005D4BBE" w:rsidP="005D4BBE">
      <w:pPr>
        <w:pStyle w:val="a4"/>
        <w:shd w:val="clear" w:color="auto" w:fill="FFFFFF"/>
        <w:ind w:left="0"/>
        <w:jc w:val="both"/>
        <w:rPr>
          <w:rFonts w:ascii="Arial Narrow" w:hAnsi="Arial Narrow"/>
          <w:lang w:val="ky-KG"/>
        </w:rPr>
      </w:pPr>
    </w:p>
    <w:p w:rsidR="005D4BBE" w:rsidRPr="00A5274A" w:rsidRDefault="00AE6308" w:rsidP="005D4BB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b/>
          <w:sz w:val="24"/>
          <w:szCs w:val="24"/>
          <w:lang w:val="ky-KG"/>
        </w:rPr>
      </w:pPr>
      <w:r w:rsidRPr="00A5274A">
        <w:rPr>
          <w:rFonts w:ascii="Arial Narrow" w:hAnsi="Arial Narrow"/>
          <w:b/>
          <w:sz w:val="24"/>
          <w:szCs w:val="24"/>
          <w:lang w:val="ky-KG"/>
        </w:rPr>
        <w:t>Акциянын байге фонду</w:t>
      </w:r>
      <w:r w:rsidR="005D4BBE" w:rsidRPr="00A5274A">
        <w:rPr>
          <w:rFonts w:ascii="Arial Narrow" w:hAnsi="Arial Narrow"/>
          <w:b/>
          <w:sz w:val="24"/>
          <w:szCs w:val="24"/>
          <w:lang w:val="ky-KG"/>
        </w:rPr>
        <w:t>:</w:t>
      </w:r>
    </w:p>
    <w:p w:rsidR="005D4BBE" w:rsidRPr="00A5274A" w:rsidRDefault="00C44271" w:rsidP="005D4BBE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Акциянын байге фонду Уюштуруучунун жеке акча каражаттарынын эсебинен т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з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л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"/>
          <w:sz w:val="24"/>
          <w:szCs w:val="24"/>
          <w:lang w:val="ky-KG"/>
        </w:rPr>
        <w:t>т жана Акциянын Катышуучуларына Байгелерди бер</w:t>
      </w:r>
      <w:r w:rsidRPr="00A5274A">
        <w:rPr>
          <w:rFonts w:ascii="Arial" w:hAnsi="Arial" w:cs="Arial"/>
          <w:sz w:val="24"/>
          <w:szCs w:val="24"/>
          <w:lang w:val="ky-KG"/>
        </w:rPr>
        <w:t>үү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ч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гана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колдонулат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.</w:t>
      </w:r>
    </w:p>
    <w:p w:rsidR="005D4BBE" w:rsidRPr="00A5274A" w:rsidRDefault="00C44271" w:rsidP="00C44271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Байге фондунун курамындагы Байгелердин саны чектелген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.</w:t>
      </w:r>
    </w:p>
    <w:p w:rsidR="005D4BBE" w:rsidRPr="00A5274A" w:rsidRDefault="005D4BBE" w:rsidP="00C44271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/>
          <w:sz w:val="24"/>
          <w:szCs w:val="24"/>
          <w:lang w:val="ky-KG"/>
        </w:rPr>
        <w:t>Акциянын жалпы Байге фонду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/>
          <w:b/>
          <w:sz w:val="24"/>
          <w:szCs w:val="24"/>
          <w:lang w:val="ky-KG"/>
        </w:rPr>
        <w:t>4300 (</w:t>
      </w:r>
      <w:r w:rsidR="00C44271" w:rsidRPr="00A5274A">
        <w:rPr>
          <w:rFonts w:ascii="Arial Narrow" w:hAnsi="Arial Narrow"/>
          <w:b/>
          <w:sz w:val="24"/>
          <w:szCs w:val="24"/>
          <w:lang w:val="ky-KG"/>
        </w:rPr>
        <w:t>т</w:t>
      </w:r>
      <w:r w:rsidR="00C44271" w:rsidRPr="00A5274A">
        <w:rPr>
          <w:rFonts w:ascii="Arial" w:hAnsi="Arial" w:cs="Arial"/>
          <w:b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b/>
          <w:sz w:val="24"/>
          <w:szCs w:val="24"/>
          <w:lang w:val="ky-KG"/>
        </w:rPr>
        <w:t>рт</w:t>
      </w:r>
      <w:r w:rsidR="00C44271" w:rsidRPr="00A5274A">
        <w:rPr>
          <w:rFonts w:ascii="Arial Narrow" w:hAnsi="Arial Narrow" w:cs="Arial"/>
          <w:b/>
          <w:sz w:val="24"/>
          <w:szCs w:val="24"/>
          <w:lang w:val="ky-KG"/>
        </w:rPr>
        <w:t xml:space="preserve"> ми</w:t>
      </w:r>
      <w:r w:rsidR="00C44271" w:rsidRPr="00A5274A">
        <w:rPr>
          <w:rFonts w:ascii="Arial" w:hAnsi="Arial" w:cs="Arial"/>
          <w:b/>
          <w:sz w:val="24"/>
          <w:szCs w:val="24"/>
          <w:lang w:val="ky-KG"/>
        </w:rPr>
        <w:t>ң</w:t>
      </w:r>
      <w:r w:rsidR="00C44271" w:rsidRPr="00A5274A">
        <w:rPr>
          <w:rFonts w:ascii="Arial Narrow" w:hAnsi="Arial Narrow" w:cs="Arial"/>
          <w:b/>
          <w:sz w:val="24"/>
          <w:szCs w:val="24"/>
          <w:lang w:val="ky-KG"/>
        </w:rPr>
        <w:t xml:space="preserve"> </w:t>
      </w:r>
      <w:r w:rsidR="00C44271" w:rsidRPr="00A5274A">
        <w:rPr>
          <w:rFonts w:ascii="Arial" w:hAnsi="Arial" w:cs="Arial"/>
          <w:b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b/>
          <w:sz w:val="24"/>
          <w:szCs w:val="24"/>
          <w:lang w:val="ky-KG"/>
        </w:rPr>
        <w:t>ч</w:t>
      </w:r>
      <w:r w:rsidR="00C44271" w:rsidRPr="00A5274A">
        <w:rPr>
          <w:rFonts w:ascii="Arial Narrow" w:hAnsi="Arial Narrow" w:cs="Arial"/>
          <w:b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b/>
          <w:sz w:val="24"/>
          <w:szCs w:val="24"/>
          <w:lang w:val="ky-KG"/>
        </w:rPr>
        <w:t>ж</w:t>
      </w:r>
      <w:r w:rsidR="00C44271" w:rsidRPr="00A5274A">
        <w:rPr>
          <w:rFonts w:ascii="Arial" w:hAnsi="Arial" w:cs="Arial"/>
          <w:b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b/>
          <w:sz w:val="24"/>
          <w:szCs w:val="24"/>
          <w:lang w:val="ky-KG"/>
        </w:rPr>
        <w:t>з</w:t>
      </w: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) </w:t>
      </w:r>
      <w:r w:rsidR="00C44271" w:rsidRPr="00A5274A">
        <w:rPr>
          <w:rFonts w:ascii="Arial Narrow" w:hAnsi="Arial Narrow"/>
          <w:b/>
          <w:sz w:val="24"/>
          <w:szCs w:val="24"/>
          <w:lang w:val="ky-KG"/>
        </w:rPr>
        <w:t>даана</w:t>
      </w: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/>
          <w:sz w:val="24"/>
          <w:szCs w:val="24"/>
          <w:lang w:val="ky-KG"/>
        </w:rPr>
        <w:t>Акциянын байгелеринен турат</w:t>
      </w:r>
      <w:r w:rsidRPr="00A5274A">
        <w:rPr>
          <w:rFonts w:ascii="Arial Narrow" w:hAnsi="Arial Narrow"/>
          <w:sz w:val="24"/>
          <w:szCs w:val="24"/>
          <w:lang w:val="ky-KG"/>
        </w:rPr>
        <w:t>.</w:t>
      </w:r>
    </w:p>
    <w:p w:rsidR="005D4BBE" w:rsidRPr="00A5274A" w:rsidRDefault="005D4BBE" w:rsidP="005D4BBE">
      <w:pPr>
        <w:tabs>
          <w:tab w:val="left" w:pos="284"/>
        </w:tabs>
        <w:contextualSpacing/>
        <w:jc w:val="both"/>
        <w:rPr>
          <w:rFonts w:ascii="Arial Narrow" w:hAnsi="Arial Narrow"/>
          <w:b/>
          <w:vanish/>
          <w:sz w:val="24"/>
          <w:szCs w:val="24"/>
          <w:u w:val="single"/>
          <w:lang w:val="ky-KG"/>
        </w:rPr>
      </w:pPr>
    </w:p>
    <w:p w:rsidR="005D4BBE" w:rsidRPr="00A5274A" w:rsidRDefault="005D4BBE" w:rsidP="005D4BBE">
      <w:pPr>
        <w:tabs>
          <w:tab w:val="left" w:pos="284"/>
        </w:tabs>
        <w:contextualSpacing/>
        <w:jc w:val="both"/>
        <w:rPr>
          <w:rFonts w:ascii="Arial Narrow" w:hAnsi="Arial Narrow"/>
          <w:b/>
          <w:vanish/>
          <w:sz w:val="24"/>
          <w:szCs w:val="24"/>
          <w:u w:val="single"/>
          <w:lang w:val="ky-KG"/>
        </w:rPr>
      </w:pPr>
    </w:p>
    <w:p w:rsidR="005D4BBE" w:rsidRPr="00A5274A" w:rsidRDefault="005D4BBE" w:rsidP="005D4BBE">
      <w:pPr>
        <w:tabs>
          <w:tab w:val="left" w:pos="284"/>
        </w:tabs>
        <w:contextualSpacing/>
        <w:jc w:val="both"/>
        <w:rPr>
          <w:rFonts w:ascii="Arial Narrow" w:hAnsi="Arial Narrow"/>
          <w:b/>
          <w:vanish/>
          <w:sz w:val="24"/>
          <w:szCs w:val="24"/>
          <w:u w:val="single"/>
          <w:lang w:val="ky-KG"/>
        </w:rPr>
      </w:pPr>
    </w:p>
    <w:p w:rsidR="005D4BBE" w:rsidRPr="00A5274A" w:rsidRDefault="005D4BBE" w:rsidP="005D4BBE">
      <w:pPr>
        <w:tabs>
          <w:tab w:val="left" w:pos="284"/>
        </w:tabs>
        <w:contextualSpacing/>
        <w:jc w:val="both"/>
        <w:rPr>
          <w:rFonts w:ascii="Arial Narrow" w:hAnsi="Arial Narrow"/>
          <w:b/>
          <w:sz w:val="24"/>
          <w:szCs w:val="24"/>
          <w:u w:val="single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7.3.4. </w:t>
      </w:r>
      <w:r w:rsidR="00C44271" w:rsidRPr="00A5274A">
        <w:rPr>
          <w:rFonts w:ascii="Arial Narrow" w:hAnsi="Arial Narrow"/>
          <w:sz w:val="24"/>
          <w:szCs w:val="24"/>
          <w:lang w:val="ky-KG"/>
        </w:rPr>
        <w:t>Акциянын Байге фонду т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м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нк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"/>
          <w:b/>
          <w:sz w:val="24"/>
          <w:szCs w:val="24"/>
          <w:lang w:val="ky-KG"/>
        </w:rPr>
        <w:t>Байгелерден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турат:</w:t>
      </w:r>
    </w:p>
    <w:p w:rsidR="005D4BBE" w:rsidRPr="00A5274A" w:rsidRDefault="005D4BBE" w:rsidP="005D4BBE">
      <w:pPr>
        <w:tabs>
          <w:tab w:val="left" w:pos="284"/>
        </w:tabs>
        <w:ind w:firstLine="284"/>
        <w:contextualSpacing/>
        <w:jc w:val="both"/>
        <w:rPr>
          <w:rFonts w:ascii="Arial Narrow" w:hAnsi="Arial Narrow"/>
          <w:b/>
          <w:bCs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- </w:t>
      </w:r>
      <w:bookmarkStart w:id="3" w:name="_Hlk137653151"/>
      <w:r w:rsidR="00C44271" w:rsidRPr="00A5274A">
        <w:rPr>
          <w:rFonts w:ascii="Arial Narrow" w:hAnsi="Arial Narrow"/>
          <w:sz w:val="24"/>
          <w:szCs w:val="24"/>
          <w:lang w:val="ky-KG"/>
        </w:rPr>
        <w:t>Суу куюлуучу б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лк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– </w:t>
      </w:r>
      <w:r w:rsidRPr="00A5274A">
        <w:rPr>
          <w:rFonts w:ascii="Arial Narrow" w:hAnsi="Arial Narrow"/>
          <w:b/>
          <w:bCs/>
          <w:sz w:val="24"/>
          <w:szCs w:val="24"/>
          <w:lang w:val="ky-KG"/>
        </w:rPr>
        <w:t>3000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/>
          <w:b/>
          <w:sz w:val="24"/>
          <w:szCs w:val="24"/>
          <w:lang w:val="ky-KG"/>
        </w:rPr>
        <w:t>(</w:t>
      </w:r>
      <w:r w:rsidR="00C44271" w:rsidRPr="00A5274A">
        <w:rPr>
          <w:rFonts w:ascii="Arial" w:hAnsi="Arial" w:cs="Arial"/>
          <w:b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b/>
          <w:sz w:val="24"/>
          <w:szCs w:val="24"/>
          <w:lang w:val="ky-KG"/>
        </w:rPr>
        <w:t>ч</w:t>
      </w:r>
      <w:r w:rsidR="00C44271" w:rsidRPr="00A5274A">
        <w:rPr>
          <w:rFonts w:ascii="Arial Narrow" w:hAnsi="Arial Narrow" w:cs="Arial"/>
          <w:b/>
          <w:sz w:val="24"/>
          <w:szCs w:val="24"/>
          <w:lang w:val="ky-KG"/>
        </w:rPr>
        <w:t xml:space="preserve"> ми</w:t>
      </w:r>
      <w:r w:rsidR="00C44271" w:rsidRPr="00A5274A">
        <w:rPr>
          <w:rFonts w:ascii="Arial" w:hAnsi="Arial" w:cs="Arial"/>
          <w:b/>
          <w:sz w:val="24"/>
          <w:szCs w:val="24"/>
          <w:lang w:val="ky-KG"/>
        </w:rPr>
        <w:t>ң</w:t>
      </w:r>
      <w:r w:rsidRPr="00A5274A">
        <w:rPr>
          <w:rFonts w:ascii="Arial Narrow" w:hAnsi="Arial Narrow"/>
          <w:b/>
          <w:sz w:val="24"/>
          <w:szCs w:val="24"/>
          <w:lang w:val="ky-KG"/>
        </w:rPr>
        <w:t xml:space="preserve">) </w:t>
      </w:r>
      <w:bookmarkEnd w:id="3"/>
      <w:r w:rsidR="00C44271" w:rsidRPr="00A5274A">
        <w:rPr>
          <w:rFonts w:ascii="Arial Narrow" w:hAnsi="Arial Narrow"/>
          <w:b/>
          <w:sz w:val="24"/>
          <w:szCs w:val="24"/>
          <w:lang w:val="ky-KG"/>
        </w:rPr>
        <w:t>даана</w:t>
      </w:r>
      <w:r w:rsidRPr="00A5274A">
        <w:rPr>
          <w:rFonts w:ascii="Arial Narrow" w:hAnsi="Arial Narrow"/>
          <w:b/>
          <w:bCs/>
          <w:sz w:val="24"/>
          <w:szCs w:val="24"/>
          <w:lang w:val="ky-KG"/>
        </w:rPr>
        <w:t>;</w:t>
      </w:r>
    </w:p>
    <w:p w:rsidR="005D4BBE" w:rsidRPr="00A5274A" w:rsidRDefault="005D4BBE" w:rsidP="005D4BBE">
      <w:pPr>
        <w:tabs>
          <w:tab w:val="left" w:pos="284"/>
        </w:tabs>
        <w:ind w:firstLine="284"/>
        <w:contextualSpacing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- </w:t>
      </w:r>
      <w:r w:rsidR="00C44271" w:rsidRPr="00A5274A">
        <w:rPr>
          <w:rFonts w:ascii="Arial Narrow" w:hAnsi="Arial Narrow"/>
          <w:sz w:val="24"/>
          <w:szCs w:val="24"/>
          <w:lang w:val="ky-KG"/>
        </w:rPr>
        <w:t>Кулакчындар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– </w:t>
      </w:r>
      <w:r w:rsidRPr="00A5274A">
        <w:rPr>
          <w:rFonts w:ascii="Arial Narrow" w:hAnsi="Arial Narrow"/>
          <w:b/>
          <w:bCs/>
          <w:sz w:val="24"/>
          <w:szCs w:val="24"/>
          <w:lang w:val="ky-KG"/>
        </w:rPr>
        <w:t xml:space="preserve">1000 </w:t>
      </w:r>
      <w:r w:rsidR="00C44271" w:rsidRPr="00A5274A">
        <w:rPr>
          <w:rFonts w:ascii="Arial Narrow" w:hAnsi="Arial Narrow"/>
          <w:b/>
          <w:bCs/>
          <w:sz w:val="24"/>
          <w:szCs w:val="24"/>
          <w:lang w:val="ky-KG"/>
        </w:rPr>
        <w:t>(бир ми</w:t>
      </w:r>
      <w:r w:rsidR="00C44271" w:rsidRPr="00A5274A">
        <w:rPr>
          <w:rFonts w:ascii="Arial" w:hAnsi="Arial" w:cs="Arial"/>
          <w:b/>
          <w:bCs/>
          <w:sz w:val="24"/>
          <w:szCs w:val="24"/>
          <w:lang w:val="ky-KG"/>
        </w:rPr>
        <w:t>ң</w:t>
      </w:r>
      <w:r w:rsidRPr="00A5274A">
        <w:rPr>
          <w:rFonts w:ascii="Arial Narrow" w:hAnsi="Arial Narrow"/>
          <w:b/>
          <w:bCs/>
          <w:sz w:val="24"/>
          <w:szCs w:val="24"/>
          <w:lang w:val="ky-KG"/>
        </w:rPr>
        <w:t xml:space="preserve">) </w:t>
      </w:r>
      <w:r w:rsidR="00C44271" w:rsidRPr="00A5274A">
        <w:rPr>
          <w:rFonts w:ascii="Arial Narrow" w:hAnsi="Arial Narrow"/>
          <w:b/>
          <w:bCs/>
          <w:sz w:val="24"/>
          <w:szCs w:val="24"/>
          <w:lang w:val="ky-KG"/>
        </w:rPr>
        <w:t>даана</w:t>
      </w:r>
      <w:r w:rsidRPr="00A5274A">
        <w:rPr>
          <w:rFonts w:ascii="Arial Narrow" w:hAnsi="Arial Narrow"/>
          <w:b/>
          <w:bCs/>
          <w:sz w:val="24"/>
          <w:szCs w:val="24"/>
          <w:lang w:val="ky-KG"/>
        </w:rPr>
        <w:t>;</w:t>
      </w:r>
    </w:p>
    <w:p w:rsidR="005D4BBE" w:rsidRPr="00A5274A" w:rsidRDefault="005D4BBE" w:rsidP="005D4BBE">
      <w:pPr>
        <w:tabs>
          <w:tab w:val="left" w:pos="284"/>
        </w:tabs>
        <w:ind w:firstLine="284"/>
        <w:contextualSpacing/>
        <w:jc w:val="both"/>
        <w:rPr>
          <w:rFonts w:ascii="Arial Narrow" w:hAnsi="Arial Narrow"/>
          <w:b/>
          <w:bCs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- Плед – 100</w:t>
      </w:r>
      <w:r w:rsidRPr="00A5274A">
        <w:rPr>
          <w:rFonts w:ascii="Arial Narrow" w:hAnsi="Arial Narrow"/>
          <w:b/>
          <w:bCs/>
          <w:sz w:val="24"/>
          <w:szCs w:val="24"/>
          <w:lang w:val="ky-KG"/>
        </w:rPr>
        <w:t xml:space="preserve"> (</w:t>
      </w:r>
      <w:r w:rsidR="00C44271" w:rsidRPr="00A5274A">
        <w:rPr>
          <w:rFonts w:ascii="Arial Narrow" w:hAnsi="Arial Narrow"/>
          <w:b/>
          <w:bCs/>
          <w:sz w:val="24"/>
          <w:szCs w:val="24"/>
          <w:lang w:val="ky-KG"/>
        </w:rPr>
        <w:t>ж</w:t>
      </w:r>
      <w:r w:rsidR="00C44271" w:rsidRPr="00A5274A">
        <w:rPr>
          <w:rFonts w:ascii="Arial" w:hAnsi="Arial" w:cs="Arial"/>
          <w:b/>
          <w:bCs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b/>
          <w:bCs/>
          <w:sz w:val="24"/>
          <w:szCs w:val="24"/>
          <w:lang w:val="ky-KG"/>
        </w:rPr>
        <w:t>з</w:t>
      </w:r>
      <w:r w:rsidRPr="00A5274A">
        <w:rPr>
          <w:rFonts w:ascii="Arial Narrow" w:hAnsi="Arial Narrow"/>
          <w:b/>
          <w:bCs/>
          <w:sz w:val="24"/>
          <w:szCs w:val="24"/>
          <w:lang w:val="ky-KG"/>
        </w:rPr>
        <w:t xml:space="preserve">) </w:t>
      </w:r>
      <w:r w:rsidR="00C44271" w:rsidRPr="00A5274A">
        <w:rPr>
          <w:rFonts w:ascii="Arial Narrow" w:hAnsi="Arial Narrow"/>
          <w:b/>
          <w:bCs/>
          <w:sz w:val="24"/>
          <w:szCs w:val="24"/>
          <w:lang w:val="ky-KG"/>
        </w:rPr>
        <w:t>даана</w:t>
      </w:r>
      <w:r w:rsidRPr="00A5274A">
        <w:rPr>
          <w:rFonts w:ascii="Arial Narrow" w:hAnsi="Arial Narrow"/>
          <w:b/>
          <w:bCs/>
          <w:sz w:val="24"/>
          <w:szCs w:val="24"/>
          <w:lang w:val="ky-KG"/>
        </w:rPr>
        <w:t>;</w:t>
      </w:r>
    </w:p>
    <w:p w:rsidR="005D4BBE" w:rsidRPr="00A5274A" w:rsidRDefault="005D4BBE" w:rsidP="005D4BBE">
      <w:pPr>
        <w:tabs>
          <w:tab w:val="left" w:pos="284"/>
        </w:tabs>
        <w:ind w:firstLine="284"/>
        <w:contextualSpacing/>
        <w:jc w:val="both"/>
        <w:rPr>
          <w:rFonts w:ascii="Arial Narrow" w:hAnsi="Arial Narrow"/>
          <w:b/>
          <w:bCs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- </w:t>
      </w:r>
      <w:r w:rsidR="00C44271" w:rsidRPr="00A5274A">
        <w:rPr>
          <w:rFonts w:ascii="Arial Narrow" w:hAnsi="Arial Narrow"/>
          <w:sz w:val="24"/>
          <w:szCs w:val="24"/>
          <w:lang w:val="ky-KG"/>
        </w:rPr>
        <w:t>Топ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– 200</w:t>
      </w:r>
      <w:r w:rsidR="00C44271" w:rsidRPr="00A5274A">
        <w:rPr>
          <w:rFonts w:ascii="Arial Narrow" w:hAnsi="Arial Narrow"/>
          <w:b/>
          <w:bCs/>
          <w:sz w:val="24"/>
          <w:szCs w:val="24"/>
          <w:lang w:val="ky-KG"/>
        </w:rPr>
        <w:t xml:space="preserve"> (эки ж</w:t>
      </w:r>
      <w:r w:rsidR="00C44271" w:rsidRPr="00A5274A">
        <w:rPr>
          <w:rFonts w:ascii="Arial" w:hAnsi="Arial" w:cs="Arial"/>
          <w:b/>
          <w:bCs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b/>
          <w:bCs/>
          <w:sz w:val="24"/>
          <w:szCs w:val="24"/>
          <w:lang w:val="ky-KG"/>
        </w:rPr>
        <w:t>з</w:t>
      </w:r>
      <w:r w:rsidRPr="00A5274A">
        <w:rPr>
          <w:rFonts w:ascii="Arial Narrow" w:hAnsi="Arial Narrow"/>
          <w:b/>
          <w:bCs/>
          <w:sz w:val="24"/>
          <w:szCs w:val="24"/>
          <w:lang w:val="ky-KG"/>
        </w:rPr>
        <w:t xml:space="preserve">) </w:t>
      </w:r>
      <w:r w:rsidR="00C44271" w:rsidRPr="00A5274A">
        <w:rPr>
          <w:rFonts w:ascii="Arial Narrow" w:hAnsi="Arial Narrow"/>
          <w:b/>
          <w:bCs/>
          <w:sz w:val="24"/>
          <w:szCs w:val="24"/>
          <w:lang w:val="ky-KG"/>
        </w:rPr>
        <w:t>даана</w:t>
      </w:r>
    </w:p>
    <w:p w:rsidR="005D4BBE" w:rsidRPr="00A5274A" w:rsidRDefault="005D4BBE" w:rsidP="00C44271">
      <w:pPr>
        <w:contextualSpacing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7.4. </w:t>
      </w:r>
      <w:r w:rsidR="00C44271" w:rsidRPr="00A5274A">
        <w:rPr>
          <w:rFonts w:ascii="Arial Narrow" w:hAnsi="Arial Narrow"/>
          <w:sz w:val="24"/>
          <w:szCs w:val="24"/>
          <w:lang w:val="ky-KG"/>
        </w:rPr>
        <w:t>Акциянын байгелеринин жалпы саны ушул Эрежелердин 7.3-пунктунда корс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лг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санга ылайык чектелген</w:t>
      </w:r>
      <w:r w:rsidRPr="00A5274A">
        <w:rPr>
          <w:rFonts w:ascii="Arial Narrow" w:hAnsi="Arial Narrow"/>
          <w:sz w:val="24"/>
          <w:szCs w:val="24"/>
          <w:lang w:val="ky-KG"/>
        </w:rPr>
        <w:t>.</w:t>
      </w:r>
    </w:p>
    <w:p w:rsidR="005D4BBE" w:rsidRPr="00A5274A" w:rsidRDefault="005D4BBE" w:rsidP="00C44271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7.5. </w:t>
      </w:r>
      <w:r w:rsidR="00C44271" w:rsidRPr="00A5274A">
        <w:rPr>
          <w:rFonts w:ascii="Arial Narrow" w:hAnsi="Arial Narrow"/>
          <w:sz w:val="24"/>
          <w:szCs w:val="24"/>
          <w:lang w:val="ky-KG"/>
        </w:rPr>
        <w:t xml:space="preserve">Тапшырыкчы Акциянын Байге фондун 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зг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рт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г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укуктуу, мындай учурда байгелер алмаштырылган менен наркы боюнча ченемдеш болууга тийиш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. </w:t>
      </w:r>
    </w:p>
    <w:p w:rsidR="005D4BBE" w:rsidRPr="00A5274A" w:rsidRDefault="005D4BBE" w:rsidP="00C44271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7.6. </w:t>
      </w:r>
      <w:r w:rsidR="00C44271" w:rsidRPr="00A5274A">
        <w:rPr>
          <w:rFonts w:ascii="Arial Narrow" w:hAnsi="Arial Narrow"/>
          <w:sz w:val="24"/>
          <w:szCs w:val="24"/>
          <w:lang w:val="ky-KG"/>
        </w:rPr>
        <w:t>Акциянын жарнама материалдарында к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рс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лг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Байгелердин тышкы к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ш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(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с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, 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лч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м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)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Акциянын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Катышуучуларына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берилген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Байгелердин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тышкы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к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ш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(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с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н, 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лч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м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C44271" w:rsidRPr="00A5274A">
        <w:rPr>
          <w:rFonts w:ascii="Arial" w:hAnsi="Arial" w:cs="Arial"/>
          <w:sz w:val="24"/>
          <w:szCs w:val="24"/>
          <w:lang w:val="ky-KG"/>
        </w:rPr>
        <w:t>ө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)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айырмаланышы</w:t>
      </w:r>
      <w:r w:rsidR="00C44271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м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мк</w:t>
      </w:r>
      <w:r w:rsidR="00C44271" w:rsidRPr="00A5274A">
        <w:rPr>
          <w:rFonts w:ascii="Arial" w:hAnsi="Arial" w:cs="Arial"/>
          <w:sz w:val="24"/>
          <w:szCs w:val="24"/>
          <w:lang w:val="ky-KG"/>
        </w:rPr>
        <w:t>ү</w:t>
      </w:r>
      <w:r w:rsidR="00C44271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.  </w:t>
      </w:r>
    </w:p>
    <w:p w:rsidR="005D4BBE" w:rsidRPr="00A5274A" w:rsidRDefault="005D4BBE" w:rsidP="005D4BBE">
      <w:pPr>
        <w:pStyle w:val="a4"/>
        <w:tabs>
          <w:tab w:val="left" w:pos="284"/>
        </w:tabs>
        <w:ind w:left="0"/>
        <w:jc w:val="both"/>
        <w:rPr>
          <w:rFonts w:ascii="Arial Narrow" w:hAnsi="Arial Narrow"/>
          <w:lang w:val="ky-KG"/>
        </w:rPr>
      </w:pPr>
    </w:p>
    <w:p w:rsidR="005D4BBE" w:rsidRPr="00A5274A" w:rsidRDefault="00137283" w:rsidP="005D4BBE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  <w:b/>
          <w:sz w:val="24"/>
          <w:szCs w:val="24"/>
          <w:u w:val="single"/>
          <w:lang w:val="ky-KG"/>
        </w:rPr>
      </w:pPr>
      <w:bookmarkStart w:id="4" w:name="_Hlk137653830"/>
      <w:bookmarkStart w:id="5" w:name="_Hlk109395915"/>
      <w:r w:rsidRPr="00A5274A">
        <w:rPr>
          <w:rFonts w:ascii="Arial Narrow" w:hAnsi="Arial Narrow"/>
          <w:b/>
          <w:sz w:val="24"/>
          <w:szCs w:val="24"/>
          <w:u w:val="single"/>
          <w:lang w:val="ky-KG"/>
        </w:rPr>
        <w:t>Акцияга катышуу шарттары</w:t>
      </w:r>
      <w:r w:rsidR="005D4BBE" w:rsidRPr="00A5274A">
        <w:rPr>
          <w:rFonts w:ascii="Arial Narrow" w:hAnsi="Arial Narrow"/>
          <w:b/>
          <w:sz w:val="24"/>
          <w:szCs w:val="24"/>
          <w:u w:val="single"/>
          <w:lang w:val="ky-KG"/>
        </w:rPr>
        <w:t>:</w:t>
      </w:r>
    </w:p>
    <w:bookmarkEnd w:id="4"/>
    <w:p w:rsidR="005D4BBE" w:rsidRPr="00A5274A" w:rsidRDefault="00137283" w:rsidP="00137283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Акциянын Катышуучусу болуу 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ч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ушул Эрежелердин 3.1-пунктунда к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рс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Pr="00A5274A">
        <w:rPr>
          <w:rFonts w:ascii="Arial" w:hAnsi="Arial" w:cs="Arial"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лг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Акцияг</w:t>
      </w:r>
      <w:r w:rsidR="00A5274A">
        <w:rPr>
          <w:rFonts w:ascii="Arial Narrow" w:hAnsi="Arial Narrow" w:cs="Arial Narrow"/>
          <w:sz w:val="24"/>
          <w:szCs w:val="24"/>
          <w:lang w:val="ky-KG"/>
        </w:rPr>
        <w:t>а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тк</w:t>
      </w:r>
      <w:r w:rsidRPr="00A5274A">
        <w:rPr>
          <w:rFonts w:ascii="Arial" w:hAnsi="Arial" w:cs="Arial"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Pr="00A5274A">
        <w:rPr>
          <w:rFonts w:ascii="Arial" w:hAnsi="Arial" w:cs="Arial"/>
          <w:sz w:val="24"/>
          <w:szCs w:val="24"/>
          <w:lang w:val="ky-KG"/>
        </w:rPr>
        <w:t>үү</w:t>
      </w:r>
      <w:r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/>
        </w:rPr>
        <w:t>мезгилинде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:</w:t>
      </w:r>
    </w:p>
    <w:p w:rsidR="005D4BBE" w:rsidRPr="00A5274A" w:rsidRDefault="005D4BBE" w:rsidP="00137283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="00137283" w:rsidRPr="00A5274A">
        <w:rPr>
          <w:rFonts w:ascii="Arial Narrow" w:hAnsi="Arial Narrow"/>
          <w:sz w:val="24"/>
          <w:szCs w:val="24"/>
          <w:lang w:val="ky-KG"/>
        </w:rPr>
        <w:t>5.1-пунктта к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рс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="00137283" w:rsidRPr="00A5274A">
        <w:rPr>
          <w:rFonts w:ascii="Arial" w:hAnsi="Arial" w:cs="Arial"/>
          <w:sz w:val="24"/>
          <w:szCs w:val="24"/>
          <w:lang w:val="ky-KG"/>
        </w:rPr>
        <w:t>ү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лг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137283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137283" w:rsidRPr="00A5274A">
        <w:rPr>
          <w:rFonts w:ascii="Arial Narrow" w:hAnsi="Arial Narrow"/>
          <w:sz w:val="24"/>
          <w:szCs w:val="24"/>
          <w:lang w:val="ky-KG"/>
        </w:rPr>
        <w:t xml:space="preserve">Акциялык 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нд</w:t>
      </w:r>
      <w:r w:rsidR="00137283" w:rsidRPr="00A5274A">
        <w:rPr>
          <w:rFonts w:ascii="Arial" w:hAnsi="Arial" w:cs="Arial"/>
          <w:sz w:val="24"/>
          <w:szCs w:val="24"/>
          <w:lang w:val="ky-KG"/>
        </w:rPr>
        <w:t>ү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р</w:t>
      </w:r>
      <w:r w:rsidR="00137283" w:rsidRPr="00A5274A">
        <w:rPr>
          <w:rFonts w:ascii="Arial" w:hAnsi="Arial" w:cs="Arial"/>
          <w:sz w:val="24"/>
          <w:szCs w:val="24"/>
          <w:lang w:val="ky-KG"/>
        </w:rPr>
        <w:t>ү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мд</w:t>
      </w:r>
      <w:r w:rsidR="00137283" w:rsidRPr="00A5274A">
        <w:rPr>
          <w:rFonts w:ascii="Arial" w:hAnsi="Arial" w:cs="Arial"/>
          <w:sz w:val="24"/>
          <w:szCs w:val="24"/>
          <w:lang w:val="ky-KG"/>
        </w:rPr>
        <w:t>ү</w:t>
      </w:r>
      <w:r w:rsidR="00137283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137283" w:rsidRPr="00A5274A">
        <w:rPr>
          <w:rFonts w:ascii="Arial Narrow" w:hAnsi="Arial Narrow" w:cs="Arial"/>
          <w:b/>
          <w:sz w:val="24"/>
          <w:szCs w:val="24"/>
          <w:u w:val="single"/>
          <w:lang w:val="ky-KG"/>
        </w:rPr>
        <w:t>3 (</w:t>
      </w:r>
      <w:r w:rsidR="00137283" w:rsidRPr="00A5274A">
        <w:rPr>
          <w:rFonts w:ascii="Arial" w:hAnsi="Arial" w:cs="Arial"/>
          <w:b/>
          <w:sz w:val="24"/>
          <w:szCs w:val="24"/>
          <w:u w:val="single"/>
          <w:lang w:val="ky-KG"/>
        </w:rPr>
        <w:t>ү</w:t>
      </w:r>
      <w:r w:rsidR="00137283" w:rsidRPr="00A5274A">
        <w:rPr>
          <w:rFonts w:ascii="Arial Narrow" w:hAnsi="Arial Narrow" w:cs="Arial"/>
          <w:b/>
          <w:sz w:val="24"/>
          <w:szCs w:val="24"/>
          <w:u w:val="single"/>
          <w:lang w:val="ky-KG"/>
        </w:rPr>
        <w:t>ч) бирдик жана андан к</w:t>
      </w:r>
      <w:r w:rsidR="00137283" w:rsidRPr="00A5274A">
        <w:rPr>
          <w:rFonts w:ascii="Arial" w:hAnsi="Arial" w:cs="Arial"/>
          <w:b/>
          <w:sz w:val="24"/>
          <w:szCs w:val="24"/>
          <w:u w:val="single"/>
          <w:lang w:val="ky-KG"/>
        </w:rPr>
        <w:t>ө</w:t>
      </w:r>
      <w:r w:rsidR="00137283" w:rsidRPr="00A5274A">
        <w:rPr>
          <w:rFonts w:ascii="Arial Narrow" w:hAnsi="Arial Narrow" w:cs="Arial Narrow"/>
          <w:b/>
          <w:sz w:val="24"/>
          <w:szCs w:val="24"/>
          <w:u w:val="single"/>
          <w:lang w:val="ky-KG"/>
        </w:rPr>
        <w:t>п</w:t>
      </w:r>
      <w:r w:rsidR="00137283" w:rsidRPr="00A5274A">
        <w:rPr>
          <w:rFonts w:ascii="Arial Narrow" w:hAnsi="Arial Narrow" w:cs="Arial"/>
          <w:b/>
          <w:sz w:val="24"/>
          <w:szCs w:val="24"/>
          <w:u w:val="single"/>
          <w:lang w:val="ky-KG"/>
        </w:rPr>
        <w:t xml:space="preserve"> 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лч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мд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"/>
          <w:sz w:val="24"/>
          <w:szCs w:val="24"/>
          <w:lang w:val="ky-KG"/>
        </w:rPr>
        <w:t xml:space="preserve"> сатып алуу жана промо-</w:t>
      </w:r>
      <w:r w:rsidR="00137283" w:rsidRPr="00A5274A">
        <w:rPr>
          <w:rFonts w:ascii="Arial" w:hAnsi="Arial" w:cs="Arial"/>
          <w:sz w:val="24"/>
          <w:szCs w:val="24"/>
          <w:lang w:val="ky-KG"/>
        </w:rPr>
        <w:t>ү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ст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лд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чекти</w:t>
      </w:r>
      <w:r w:rsidR="00137283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к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рс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="00137283" w:rsidRPr="00A5274A">
        <w:rPr>
          <w:rFonts w:ascii="Arial" w:hAnsi="Arial" w:cs="Arial"/>
          <w:sz w:val="24"/>
          <w:szCs w:val="24"/>
          <w:lang w:val="ky-KG"/>
        </w:rPr>
        <w:t>үү</w:t>
      </w:r>
      <w:r w:rsidRPr="00A5274A">
        <w:rPr>
          <w:rFonts w:ascii="Arial Narrow" w:hAnsi="Arial Narrow"/>
          <w:sz w:val="24"/>
          <w:szCs w:val="24"/>
          <w:lang w:val="ky-KG"/>
        </w:rPr>
        <w:t>.</w:t>
      </w:r>
    </w:p>
    <w:p w:rsidR="005D4BBE" w:rsidRPr="00A5274A" w:rsidRDefault="005D4BBE" w:rsidP="005D4BBE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3 </w:t>
      </w:r>
      <w:r w:rsidR="00137283" w:rsidRPr="00A5274A">
        <w:rPr>
          <w:rFonts w:ascii="Arial Narrow" w:hAnsi="Arial Narrow"/>
          <w:sz w:val="24"/>
          <w:szCs w:val="24"/>
          <w:lang w:val="ky-KG"/>
        </w:rPr>
        <w:t>кутуча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Lay’s Maxx</w:t>
      </w:r>
      <w:r w:rsidR="00137283" w:rsidRPr="00A5274A">
        <w:rPr>
          <w:rFonts w:ascii="Arial Narrow" w:hAnsi="Arial Narrow"/>
          <w:sz w:val="24"/>
          <w:szCs w:val="24"/>
          <w:lang w:val="ky-KG"/>
        </w:rPr>
        <w:t xml:space="preserve"> сатып алууда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– </w:t>
      </w:r>
      <w:r w:rsidR="00A5274A">
        <w:rPr>
          <w:rFonts w:ascii="Arial Narrow" w:hAnsi="Arial Narrow"/>
          <w:sz w:val="24"/>
          <w:szCs w:val="24"/>
          <w:lang w:val="ky-KG"/>
        </w:rPr>
        <w:t>1 (бир) суу кую</w:t>
      </w:r>
      <w:r w:rsidR="00137283" w:rsidRPr="00A5274A">
        <w:rPr>
          <w:rFonts w:ascii="Arial Narrow" w:hAnsi="Arial Narrow"/>
          <w:sz w:val="24"/>
          <w:szCs w:val="24"/>
          <w:lang w:val="ky-KG"/>
        </w:rPr>
        <w:t>учу б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т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/>
        </w:rPr>
        <w:t>лк</w:t>
      </w:r>
      <w:r w:rsidR="00137283" w:rsidRPr="00A5274A">
        <w:rPr>
          <w:rFonts w:ascii="Arial" w:hAnsi="Arial" w:cs="Arial"/>
          <w:sz w:val="24"/>
          <w:szCs w:val="24"/>
          <w:lang w:val="ky-KG"/>
        </w:rPr>
        <w:t>ө</w:t>
      </w:r>
      <w:r w:rsidR="00137283" w:rsidRPr="00A5274A">
        <w:rPr>
          <w:rFonts w:ascii="Arial Narrow" w:hAnsi="Arial Narrow" w:cs="Arial"/>
          <w:sz w:val="24"/>
          <w:szCs w:val="24"/>
          <w:lang w:val="ky-KG"/>
        </w:rPr>
        <w:t xml:space="preserve"> белекке</w:t>
      </w:r>
    </w:p>
    <w:p w:rsidR="005D4BBE" w:rsidRPr="00A5274A" w:rsidRDefault="005D4BBE" w:rsidP="005D4BBE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4 </w:t>
      </w:r>
      <w:r w:rsidR="00137283" w:rsidRPr="00A5274A">
        <w:rPr>
          <w:rFonts w:ascii="Arial Narrow" w:hAnsi="Arial Narrow"/>
          <w:sz w:val="24"/>
          <w:szCs w:val="24"/>
          <w:lang w:val="ky-KG"/>
        </w:rPr>
        <w:t>кутуча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Lay’s Maxx</w:t>
      </w:r>
      <w:r w:rsidR="00137283" w:rsidRPr="00A5274A">
        <w:rPr>
          <w:rFonts w:ascii="Arial Narrow" w:hAnsi="Arial Narrow"/>
          <w:sz w:val="24"/>
          <w:szCs w:val="24"/>
          <w:lang w:val="ky-KG"/>
        </w:rPr>
        <w:t xml:space="preserve"> сатып алуула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– </w:t>
      </w:r>
      <w:r w:rsidR="00137283" w:rsidRPr="00A5274A">
        <w:rPr>
          <w:rFonts w:ascii="Arial Narrow" w:hAnsi="Arial Narrow"/>
          <w:sz w:val="24"/>
          <w:szCs w:val="24"/>
          <w:lang w:val="ky-KG"/>
        </w:rPr>
        <w:t xml:space="preserve">1 (бир) кулакчын белекке </w:t>
      </w:r>
    </w:p>
    <w:p w:rsidR="005D4BBE" w:rsidRPr="00A5274A" w:rsidRDefault="005D4BBE" w:rsidP="005D4BBE">
      <w:pPr>
        <w:pStyle w:val="a4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lastRenderedPageBreak/>
        <w:t xml:space="preserve">5 </w:t>
      </w:r>
      <w:r w:rsidR="00137283" w:rsidRPr="00A5274A">
        <w:rPr>
          <w:rFonts w:ascii="Arial Narrow" w:hAnsi="Arial Narrow"/>
          <w:sz w:val="24"/>
          <w:szCs w:val="24"/>
          <w:lang w:val="ky-KG"/>
        </w:rPr>
        <w:t>кутуча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 Lay’s Maxx </w:t>
      </w:r>
      <w:r w:rsidR="00137283" w:rsidRPr="00A5274A">
        <w:rPr>
          <w:rFonts w:ascii="Arial Narrow" w:hAnsi="Arial Narrow"/>
          <w:sz w:val="24"/>
          <w:szCs w:val="24"/>
          <w:lang w:val="ky-KG"/>
        </w:rPr>
        <w:t xml:space="preserve">сатып алууда </w:t>
      </w:r>
      <w:r w:rsidRPr="00A5274A">
        <w:rPr>
          <w:rFonts w:ascii="Arial Narrow" w:hAnsi="Arial Narrow"/>
          <w:sz w:val="24"/>
          <w:szCs w:val="24"/>
          <w:lang w:val="ky-KG"/>
        </w:rPr>
        <w:t xml:space="preserve">– плед </w:t>
      </w:r>
      <w:r w:rsidR="00137283" w:rsidRPr="00A5274A">
        <w:rPr>
          <w:rFonts w:ascii="Arial Narrow" w:hAnsi="Arial Narrow"/>
          <w:sz w:val="24"/>
          <w:szCs w:val="24"/>
          <w:lang w:val="ky-KG"/>
        </w:rPr>
        <w:t xml:space="preserve">же топ </w:t>
      </w:r>
      <w:r w:rsidRPr="00A5274A">
        <w:rPr>
          <w:rFonts w:ascii="Arial Narrow" w:hAnsi="Arial Narrow"/>
          <w:sz w:val="24"/>
          <w:szCs w:val="24"/>
          <w:lang w:val="ky-KG"/>
        </w:rPr>
        <w:t>(</w:t>
      </w:r>
      <w:r w:rsidR="00137283" w:rsidRPr="00A5274A">
        <w:rPr>
          <w:rFonts w:ascii="Arial Narrow" w:hAnsi="Arial Narrow"/>
          <w:sz w:val="24"/>
          <w:szCs w:val="24"/>
          <w:lang w:val="ky-KG"/>
        </w:rPr>
        <w:t>эки позиция те</w:t>
      </w:r>
      <w:r w:rsidR="00137283" w:rsidRPr="00A5274A">
        <w:rPr>
          <w:rFonts w:ascii="Arial" w:hAnsi="Arial" w:cs="Arial"/>
          <w:sz w:val="24"/>
          <w:szCs w:val="24"/>
          <w:lang w:val="ky-KG"/>
        </w:rPr>
        <w:t>ң</w:t>
      </w:r>
      <w:r w:rsidR="00137283" w:rsidRPr="00A5274A">
        <w:rPr>
          <w:rFonts w:ascii="Arial Narrow" w:hAnsi="Arial Narrow" w:cs="Arial"/>
          <w:sz w:val="24"/>
          <w:szCs w:val="24"/>
          <w:lang w:val="ky-KG"/>
        </w:rPr>
        <w:t xml:space="preserve"> болгон шартта Катышуучунун тандоосу менен</w:t>
      </w:r>
      <w:r w:rsidRPr="00A5274A">
        <w:rPr>
          <w:rFonts w:ascii="Arial Narrow" w:hAnsi="Arial Narrow"/>
          <w:sz w:val="24"/>
          <w:szCs w:val="24"/>
          <w:lang w:val="ky-KG"/>
        </w:rPr>
        <w:t>).</w:t>
      </w:r>
      <w:bookmarkStart w:id="6" w:name="_Hlk163489121"/>
    </w:p>
    <w:p w:rsidR="005D4BBE" w:rsidRPr="00A5274A" w:rsidRDefault="00137283" w:rsidP="00137283">
      <w:pPr>
        <w:pStyle w:val="a4"/>
        <w:numPr>
          <w:ilvl w:val="1"/>
          <w:numId w:val="1"/>
        </w:numPr>
        <w:spacing w:after="0" w:line="240" w:lineRule="auto"/>
        <w:ind w:left="426"/>
        <w:jc w:val="both"/>
        <w:rPr>
          <w:rFonts w:ascii="Arial Narrow" w:hAnsi="Arial Narrow"/>
          <w:b/>
          <w:bCs/>
          <w:sz w:val="24"/>
          <w:szCs w:val="24"/>
          <w:lang w:val="ky-KG"/>
        </w:rPr>
      </w:pPr>
      <w:r w:rsidRPr="00A5274A">
        <w:rPr>
          <w:rFonts w:ascii="Arial Narrow" w:hAnsi="Arial Narrow"/>
          <w:b/>
          <w:bCs/>
          <w:sz w:val="24"/>
          <w:szCs w:val="24"/>
          <w:lang w:val="ky-KG"/>
        </w:rPr>
        <w:t>Акциянын шарттарын аткарганда бир уникалдуу катышуучу Акциянын б</w:t>
      </w:r>
      <w:r w:rsidRPr="00A5274A">
        <w:rPr>
          <w:rFonts w:ascii="Arial" w:hAnsi="Arial" w:cs="Arial"/>
          <w:b/>
          <w:bCs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b/>
          <w:bCs/>
          <w:sz w:val="24"/>
          <w:szCs w:val="24"/>
          <w:lang w:val="ky-KG"/>
        </w:rPr>
        <w:t>т</w:t>
      </w:r>
      <w:r w:rsidRPr="00A5274A">
        <w:rPr>
          <w:rFonts w:ascii="Arial" w:hAnsi="Arial" w:cs="Arial"/>
          <w:b/>
          <w:bCs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b/>
          <w:bCs/>
          <w:sz w:val="24"/>
          <w:szCs w:val="24"/>
          <w:lang w:val="ky-KG"/>
        </w:rPr>
        <w:t>нд</w:t>
      </w:r>
      <w:r w:rsidRPr="00A5274A">
        <w:rPr>
          <w:rFonts w:ascii="Arial" w:hAnsi="Arial" w:cs="Arial"/>
          <w:b/>
          <w:bCs/>
          <w:sz w:val="24"/>
          <w:szCs w:val="24"/>
          <w:lang w:val="ky-KG"/>
        </w:rPr>
        <w:t>ө</w:t>
      </w:r>
      <w:r w:rsidRPr="00A5274A">
        <w:rPr>
          <w:rFonts w:ascii="Arial Narrow" w:hAnsi="Arial Narrow" w:cs="Arial Narrow"/>
          <w:b/>
          <w:bCs/>
          <w:sz w:val="24"/>
          <w:szCs w:val="24"/>
          <w:lang w:val="ky-KG"/>
        </w:rPr>
        <w:t>й</w:t>
      </w:r>
      <w:r w:rsidRPr="00A5274A">
        <w:rPr>
          <w:rFonts w:ascii="Arial Narrow" w:hAnsi="Arial Narrow" w:cs="Arial"/>
          <w:b/>
          <w:bCs/>
          <w:sz w:val="24"/>
          <w:szCs w:val="24"/>
          <w:lang w:val="ky-KG"/>
        </w:rPr>
        <w:t xml:space="preserve"> мезгилинде чектелбеген санда байгелерди ала алат</w:t>
      </w:r>
      <w:r w:rsidR="005D4BBE" w:rsidRPr="00A5274A">
        <w:rPr>
          <w:rFonts w:ascii="Arial Narrow" w:hAnsi="Arial Narrow"/>
          <w:b/>
          <w:bCs/>
          <w:sz w:val="24"/>
          <w:szCs w:val="24"/>
          <w:lang w:val="ky-KG"/>
        </w:rPr>
        <w:t>.</w:t>
      </w:r>
      <w:bookmarkStart w:id="7" w:name="_Hlk137653953"/>
    </w:p>
    <w:p w:rsidR="005D4BBE" w:rsidRPr="00A5274A" w:rsidRDefault="00AE6308" w:rsidP="005D4BBE">
      <w:pPr>
        <w:pStyle w:val="a4"/>
        <w:numPr>
          <w:ilvl w:val="1"/>
          <w:numId w:val="1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b/>
          <w:bCs/>
          <w:sz w:val="24"/>
          <w:szCs w:val="24"/>
          <w:lang w:val="ky-KG"/>
        </w:rPr>
        <w:t xml:space="preserve">Бир Чек Акцияга 1 (бир) жолу гана катышуу </w:t>
      </w:r>
      <w:r w:rsidRPr="00A5274A">
        <w:rPr>
          <w:rFonts w:ascii="Arial" w:hAnsi="Arial" w:cs="Arial"/>
          <w:b/>
          <w:bCs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b/>
          <w:bCs/>
          <w:sz w:val="24"/>
          <w:szCs w:val="24"/>
          <w:lang w:val="ky-KG"/>
        </w:rPr>
        <w:t>ч</w:t>
      </w:r>
      <w:r w:rsidRPr="00A5274A">
        <w:rPr>
          <w:rFonts w:ascii="Arial" w:hAnsi="Arial" w:cs="Arial"/>
          <w:b/>
          <w:bCs/>
          <w:sz w:val="24"/>
          <w:szCs w:val="24"/>
          <w:lang w:val="ky-KG"/>
        </w:rPr>
        <w:t>ү</w:t>
      </w:r>
      <w:r w:rsidRPr="00A5274A">
        <w:rPr>
          <w:rFonts w:ascii="Arial Narrow" w:hAnsi="Arial Narrow" w:cs="Arial Narrow"/>
          <w:b/>
          <w:bCs/>
          <w:sz w:val="24"/>
          <w:szCs w:val="24"/>
          <w:lang w:val="ky-KG"/>
        </w:rPr>
        <w:t>н</w:t>
      </w:r>
      <w:r w:rsidRPr="00A5274A">
        <w:rPr>
          <w:rFonts w:ascii="Arial Narrow" w:hAnsi="Arial Narrow" w:cs="Arial"/>
          <w:b/>
          <w:bCs/>
          <w:sz w:val="24"/>
          <w:szCs w:val="24"/>
          <w:lang w:val="ky-KG"/>
        </w:rPr>
        <w:t xml:space="preserve"> колдонулат</w:t>
      </w:r>
      <w:r w:rsidR="005D4BBE" w:rsidRPr="00A5274A">
        <w:rPr>
          <w:rFonts w:ascii="Arial Narrow" w:hAnsi="Arial Narrow"/>
          <w:b/>
          <w:bCs/>
          <w:sz w:val="24"/>
          <w:szCs w:val="24"/>
          <w:lang w:val="ky-KG"/>
        </w:rPr>
        <w:t>.</w:t>
      </w:r>
      <w:bookmarkEnd w:id="7"/>
    </w:p>
    <w:p w:rsidR="005D4BBE" w:rsidRPr="00A5274A" w:rsidRDefault="00AE6308" w:rsidP="005D4BBE">
      <w:pPr>
        <w:pStyle w:val="a4"/>
        <w:numPr>
          <w:ilvl w:val="1"/>
          <w:numId w:val="1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Байгелер акчалай же башка 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эквивалент</w:t>
      </w:r>
      <w:r w:rsidRPr="00A5274A">
        <w:rPr>
          <w:rFonts w:ascii="Arial Narrow" w:hAnsi="Arial Narrow"/>
          <w:sz w:val="24"/>
          <w:szCs w:val="24"/>
          <w:lang w:val="ky-KG"/>
        </w:rPr>
        <w:t>те берилбейт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.</w:t>
      </w:r>
    </w:p>
    <w:p w:rsidR="005D4BBE" w:rsidRPr="00A5274A" w:rsidRDefault="000F6803" w:rsidP="005D4BBE">
      <w:pPr>
        <w:pStyle w:val="a4"/>
        <w:numPr>
          <w:ilvl w:val="1"/>
          <w:numId w:val="1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>Акциянын уюштуруучусу</w:t>
      </w:r>
      <w:r w:rsidR="005D4BBE" w:rsidRPr="00A5274A">
        <w:rPr>
          <w:rFonts w:ascii="Arial Narrow" w:hAnsi="Arial Narrow"/>
          <w:sz w:val="24"/>
          <w:szCs w:val="24"/>
          <w:lang w:val="ky-KG"/>
        </w:rPr>
        <w:t xml:space="preserve"> </w:t>
      </w:r>
      <w:r w:rsidR="00AE6308" w:rsidRPr="00A5274A">
        <w:rPr>
          <w:rFonts w:ascii="Arial Narrow" w:hAnsi="Arial Narrow"/>
          <w:sz w:val="24"/>
          <w:szCs w:val="24"/>
          <w:lang w:val="ky-KG"/>
        </w:rPr>
        <w:t>аны Же</w:t>
      </w:r>
      <w:r w:rsidR="00AE6308" w:rsidRPr="00A5274A">
        <w:rPr>
          <w:rFonts w:ascii="Arial" w:hAnsi="Arial" w:cs="Arial"/>
          <w:sz w:val="24"/>
          <w:szCs w:val="24"/>
          <w:lang w:val="ky-KG"/>
        </w:rPr>
        <w:t>ңүү</w:t>
      </w:r>
      <w:r w:rsidR="00AE6308" w:rsidRPr="00A5274A">
        <w:rPr>
          <w:rFonts w:ascii="Arial Narrow" w:hAnsi="Arial Narrow" w:cs="Arial Narrow"/>
          <w:sz w:val="24"/>
          <w:szCs w:val="24"/>
          <w:lang w:val="ky-KG"/>
        </w:rPr>
        <w:t>ч</w:t>
      </w:r>
      <w:r w:rsidR="00A5274A">
        <w:rPr>
          <w:rFonts w:ascii="Arial" w:hAnsi="Arial" w:cs="Arial"/>
          <w:sz w:val="24"/>
          <w:szCs w:val="24"/>
          <w:lang w:val="ky-KG"/>
        </w:rPr>
        <w:t>ү</w:t>
      </w:r>
      <w:r w:rsidR="00AE6308" w:rsidRPr="00A5274A">
        <w:rPr>
          <w:rFonts w:ascii="Arial Narrow" w:hAnsi="Arial Narrow" w:cs="Arial Narrow"/>
          <w:sz w:val="24"/>
          <w:szCs w:val="24"/>
          <w:lang w:val="ky-KG"/>
        </w:rPr>
        <w:t>г</w:t>
      </w:r>
      <w:r w:rsidR="00AE6308" w:rsidRPr="00A5274A">
        <w:rPr>
          <w:rFonts w:ascii="Arial" w:hAnsi="Arial" w:cs="Arial"/>
          <w:sz w:val="24"/>
          <w:szCs w:val="24"/>
          <w:lang w:val="ky-KG"/>
        </w:rPr>
        <w:t>ө</w:t>
      </w:r>
      <w:r w:rsidR="00AE6308" w:rsidRPr="00A5274A">
        <w:rPr>
          <w:rFonts w:ascii="Arial Narrow" w:hAnsi="Arial Narrow" w:cs="Arial"/>
          <w:sz w:val="24"/>
          <w:szCs w:val="24"/>
          <w:lang w:val="ky-KG"/>
        </w:rPr>
        <w:t xml:space="preserve"> тапшырган учурдан тартып берилген байге </w:t>
      </w:r>
      <w:r w:rsidR="00AE6308" w:rsidRPr="00A5274A">
        <w:rPr>
          <w:rFonts w:ascii="Arial" w:hAnsi="Arial" w:cs="Arial"/>
          <w:sz w:val="24"/>
          <w:szCs w:val="24"/>
          <w:lang w:val="ky-KG"/>
        </w:rPr>
        <w:t>ү</w:t>
      </w:r>
      <w:r w:rsidR="00AE6308" w:rsidRPr="00A5274A">
        <w:rPr>
          <w:rFonts w:ascii="Arial Narrow" w:hAnsi="Arial Narrow" w:cs="Arial Narrow"/>
          <w:sz w:val="24"/>
          <w:szCs w:val="24"/>
          <w:lang w:val="ky-KG"/>
        </w:rPr>
        <w:t>ч</w:t>
      </w:r>
      <w:r w:rsidR="00AE6308" w:rsidRPr="00A5274A">
        <w:rPr>
          <w:rFonts w:ascii="Arial" w:hAnsi="Arial" w:cs="Arial"/>
          <w:sz w:val="24"/>
          <w:szCs w:val="24"/>
          <w:lang w:val="ky-KG"/>
        </w:rPr>
        <w:t>ү</w:t>
      </w:r>
      <w:r w:rsidR="00AE6308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AE6308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AE6308" w:rsidRPr="00A5274A">
        <w:rPr>
          <w:rFonts w:ascii="Arial Narrow" w:hAnsi="Arial Narrow" w:cs="Arial Narrow"/>
          <w:sz w:val="24"/>
          <w:szCs w:val="24"/>
          <w:lang w:val="ky-KG"/>
        </w:rPr>
        <w:t>эч</w:t>
      </w:r>
      <w:r w:rsidR="00AE6308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AE6308" w:rsidRPr="00A5274A">
        <w:rPr>
          <w:rFonts w:ascii="Arial Narrow" w:hAnsi="Arial Narrow" w:cs="Arial Narrow"/>
          <w:sz w:val="24"/>
          <w:szCs w:val="24"/>
          <w:lang w:val="ky-KG"/>
        </w:rPr>
        <w:t>кандай</w:t>
      </w:r>
      <w:r w:rsidR="00AE6308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AE6308" w:rsidRPr="00A5274A">
        <w:rPr>
          <w:rFonts w:ascii="Arial Narrow" w:hAnsi="Arial Narrow" w:cs="Arial Narrow"/>
          <w:sz w:val="24"/>
          <w:szCs w:val="24"/>
          <w:lang w:val="ky-KG"/>
        </w:rPr>
        <w:t>жоопкерчилик</w:t>
      </w:r>
      <w:r w:rsidR="00AE6308" w:rsidRPr="00A5274A">
        <w:rPr>
          <w:rFonts w:ascii="Arial Narrow" w:hAnsi="Arial Narrow" w:cs="Arial"/>
          <w:sz w:val="24"/>
          <w:szCs w:val="24"/>
          <w:lang w:val="ky-KG"/>
        </w:rPr>
        <w:t xml:space="preserve"> </w:t>
      </w:r>
      <w:r w:rsidR="00AE6308" w:rsidRPr="00A5274A">
        <w:rPr>
          <w:rFonts w:ascii="Arial Narrow" w:hAnsi="Arial Narrow" w:cs="Arial Narrow"/>
          <w:sz w:val="24"/>
          <w:szCs w:val="24"/>
          <w:lang w:val="ky-KG"/>
        </w:rPr>
        <w:t>тартпайт</w:t>
      </w:r>
      <w:r w:rsidR="005D4BBE" w:rsidRPr="00A5274A">
        <w:rPr>
          <w:rFonts w:ascii="Arial Narrow" w:hAnsi="Arial Narrow"/>
          <w:sz w:val="24"/>
          <w:szCs w:val="24"/>
          <w:lang w:val="ky-KG"/>
        </w:rPr>
        <w:t>.</w:t>
      </w:r>
    </w:p>
    <w:p w:rsidR="005D4BBE" w:rsidRPr="00A5274A" w:rsidRDefault="00AE6308" w:rsidP="005D4BB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textAlignment w:val="top"/>
        <w:rPr>
          <w:rFonts w:ascii="Arial Narrow" w:hAnsi="Arial Narrow"/>
          <w:b/>
          <w:sz w:val="24"/>
          <w:szCs w:val="24"/>
          <w:lang w:val="ky-KG"/>
        </w:rPr>
      </w:pPr>
      <w:bookmarkStart w:id="8" w:name="_Hlk207116412"/>
      <w:bookmarkEnd w:id="5"/>
      <w:bookmarkEnd w:id="6"/>
      <w:r w:rsidRPr="00A5274A">
        <w:rPr>
          <w:rFonts w:ascii="Arial Narrow" w:hAnsi="Arial Narrow"/>
          <w:b/>
          <w:sz w:val="24"/>
          <w:szCs w:val="24"/>
          <w:lang w:val="ky-KG"/>
        </w:rPr>
        <w:t>Байгелерди бер</w:t>
      </w:r>
      <w:r w:rsidRPr="00A5274A">
        <w:rPr>
          <w:rFonts w:ascii="Arial" w:hAnsi="Arial" w:cs="Arial"/>
          <w:b/>
          <w:sz w:val="24"/>
          <w:szCs w:val="24"/>
          <w:lang w:val="ky-KG"/>
        </w:rPr>
        <w:t>үү</w:t>
      </w:r>
      <w:r w:rsidRPr="00A5274A">
        <w:rPr>
          <w:rFonts w:ascii="Arial Narrow" w:hAnsi="Arial Narrow" w:cs="Arial"/>
          <w:b/>
          <w:sz w:val="24"/>
          <w:szCs w:val="24"/>
          <w:lang w:val="ky-KG"/>
        </w:rPr>
        <w:t xml:space="preserve"> тартиби</w:t>
      </w:r>
      <w:r w:rsidR="005D4BBE" w:rsidRPr="00A5274A">
        <w:rPr>
          <w:rFonts w:ascii="Arial Narrow" w:hAnsi="Arial Narrow"/>
          <w:b/>
          <w:sz w:val="24"/>
          <w:szCs w:val="24"/>
          <w:lang w:val="ky-KG"/>
        </w:rPr>
        <w:t xml:space="preserve">:  </w:t>
      </w:r>
      <w:r w:rsidR="005D4BBE" w:rsidRPr="00A5274A">
        <w:rPr>
          <w:rFonts w:ascii="Arial Narrow" w:hAnsi="Arial Narrow"/>
          <w:b/>
          <w:sz w:val="24"/>
          <w:szCs w:val="24"/>
          <w:u w:val="single"/>
          <w:lang w:val="ky-KG"/>
        </w:rPr>
        <w:t xml:space="preserve">  </w:t>
      </w:r>
    </w:p>
    <w:p w:rsidR="005D4BBE" w:rsidRPr="00A5274A" w:rsidRDefault="005D4BBE" w:rsidP="005D4BBE">
      <w:pPr>
        <w:pStyle w:val="a4"/>
        <w:tabs>
          <w:tab w:val="left" w:pos="0"/>
          <w:tab w:val="left" w:pos="284"/>
        </w:tabs>
        <w:ind w:left="0"/>
        <w:jc w:val="both"/>
        <w:textAlignment w:val="top"/>
        <w:rPr>
          <w:rFonts w:ascii="Arial Narrow" w:hAnsi="Arial Narrow" w:cs="Arial"/>
          <w:sz w:val="24"/>
          <w:szCs w:val="24"/>
          <w:lang w:val="ky-KG"/>
        </w:rPr>
      </w:pPr>
      <w:r w:rsidRPr="00A5274A">
        <w:rPr>
          <w:rFonts w:ascii="Arial Narrow" w:hAnsi="Arial Narrow"/>
          <w:sz w:val="24"/>
          <w:szCs w:val="24"/>
          <w:lang w:val="ky-KG"/>
        </w:rPr>
        <w:t xml:space="preserve">9.1 </w:t>
      </w:r>
      <w:r w:rsidR="00AE6308" w:rsidRPr="00A5274A">
        <w:rPr>
          <w:rFonts w:ascii="Arial Narrow" w:hAnsi="Arial Narrow"/>
          <w:sz w:val="24"/>
          <w:szCs w:val="24"/>
          <w:lang w:val="ky-KG"/>
        </w:rPr>
        <w:t xml:space="preserve">Байгелер </w:t>
      </w:r>
      <w:r w:rsidR="00E7111C" w:rsidRPr="00A5274A">
        <w:rPr>
          <w:rFonts w:ascii="Arial Narrow" w:hAnsi="Arial Narrow"/>
          <w:sz w:val="24"/>
          <w:szCs w:val="24"/>
          <w:lang w:val="ky-KG"/>
        </w:rPr>
        <w:t>“</w:t>
      </w:r>
      <w:r w:rsidRPr="00A5274A">
        <w:rPr>
          <w:rFonts w:ascii="Arial Narrow" w:hAnsi="Arial Narrow"/>
          <w:sz w:val="24"/>
          <w:szCs w:val="24"/>
          <w:lang w:val="ky-KG"/>
        </w:rPr>
        <w:t>Lay’s</w:t>
      </w:r>
      <w:r w:rsidR="00E7111C" w:rsidRPr="00A5274A">
        <w:rPr>
          <w:rFonts w:ascii="Arial Narrow" w:hAnsi="Arial Narrow"/>
          <w:sz w:val="24"/>
          <w:szCs w:val="24"/>
          <w:lang w:val="ky-KG"/>
        </w:rPr>
        <w:t>”</w:t>
      </w:r>
      <w:r w:rsidR="00AE6308" w:rsidRPr="00A5274A">
        <w:rPr>
          <w:rFonts w:ascii="Arial Narrow" w:hAnsi="Arial Narrow"/>
          <w:sz w:val="24"/>
          <w:szCs w:val="24"/>
          <w:lang w:val="ky-KG"/>
        </w:rPr>
        <w:t xml:space="preserve"> СМ промоутери бар “Глобус” маркеттер тармагынын соода т</w:t>
      </w:r>
      <w:r w:rsidR="00AE6308" w:rsidRPr="00A5274A">
        <w:rPr>
          <w:rFonts w:ascii="Arial" w:hAnsi="Arial" w:cs="Arial"/>
          <w:sz w:val="24"/>
          <w:szCs w:val="24"/>
          <w:lang w:val="ky-KG"/>
        </w:rPr>
        <w:t>ү</w:t>
      </w:r>
      <w:r w:rsidR="00AE6308" w:rsidRPr="00A5274A">
        <w:rPr>
          <w:rFonts w:ascii="Arial Narrow" w:hAnsi="Arial Narrow" w:cs="Arial Narrow"/>
          <w:sz w:val="24"/>
          <w:szCs w:val="24"/>
          <w:lang w:val="ky-KG"/>
        </w:rPr>
        <w:t>й</w:t>
      </w:r>
      <w:r w:rsidR="00AE6308" w:rsidRPr="00A5274A">
        <w:rPr>
          <w:rFonts w:ascii="Arial" w:hAnsi="Arial" w:cs="Arial"/>
          <w:sz w:val="24"/>
          <w:szCs w:val="24"/>
          <w:lang w:val="ky-KG"/>
        </w:rPr>
        <w:t>ү</w:t>
      </w:r>
      <w:r w:rsidR="00AE6308" w:rsidRPr="00A5274A">
        <w:rPr>
          <w:rFonts w:ascii="Arial Narrow" w:hAnsi="Arial Narrow" w:cs="Arial Narrow"/>
          <w:sz w:val="24"/>
          <w:szCs w:val="24"/>
          <w:lang w:val="ky-KG"/>
        </w:rPr>
        <w:t>н</w:t>
      </w:r>
      <w:r w:rsidR="00AE6308" w:rsidRPr="00A5274A">
        <w:rPr>
          <w:rFonts w:ascii="Arial" w:hAnsi="Arial" w:cs="Arial"/>
          <w:sz w:val="24"/>
          <w:szCs w:val="24"/>
          <w:lang w:val="ky-KG"/>
        </w:rPr>
        <w:t>ү</w:t>
      </w:r>
      <w:r w:rsidR="00AE6308" w:rsidRPr="00A5274A">
        <w:rPr>
          <w:rFonts w:ascii="Arial Narrow" w:hAnsi="Arial Narrow" w:cs="Arial Narrow"/>
          <w:sz w:val="24"/>
          <w:szCs w:val="24"/>
          <w:lang w:val="ky-KG"/>
        </w:rPr>
        <w:t>нд</w:t>
      </w:r>
      <w:r w:rsidR="00AE6308" w:rsidRPr="00A5274A">
        <w:rPr>
          <w:rFonts w:ascii="Arial" w:hAnsi="Arial" w:cs="Arial"/>
          <w:sz w:val="24"/>
          <w:szCs w:val="24"/>
          <w:lang w:val="ky-KG"/>
        </w:rPr>
        <w:t>ө</w:t>
      </w:r>
      <w:r w:rsidR="00AE6308" w:rsidRPr="00A5274A">
        <w:rPr>
          <w:rFonts w:ascii="Arial Narrow" w:hAnsi="Arial Narrow" w:cs="Arial"/>
          <w:sz w:val="24"/>
          <w:szCs w:val="24"/>
          <w:lang w:val="ky-KG"/>
        </w:rPr>
        <w:t xml:space="preserve"> дароо берилет.</w:t>
      </w:r>
    </w:p>
    <w:bookmarkEnd w:id="8"/>
    <w:p w:rsidR="005D4BBE" w:rsidRPr="00A5274A" w:rsidRDefault="00E7111C" w:rsidP="005D4BBE">
      <w:pPr>
        <w:pStyle w:val="a4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spacing w:after="0" w:line="240" w:lineRule="auto"/>
        <w:jc w:val="both"/>
        <w:rPr>
          <w:rFonts w:ascii="Arial Narrow" w:hAnsi="Arial Narrow"/>
          <w:sz w:val="24"/>
          <w:szCs w:val="24"/>
          <w:lang w:val="ky-KG" w:eastAsia="ru-RU"/>
        </w:rPr>
      </w:pPr>
      <w:r w:rsidRPr="00A5274A">
        <w:rPr>
          <w:rFonts w:ascii="Arial Narrow" w:hAnsi="Arial Narrow"/>
          <w:b/>
          <w:sz w:val="24"/>
          <w:szCs w:val="24"/>
          <w:lang w:val="ky-KG" w:eastAsia="x-none"/>
        </w:rPr>
        <w:t>Башка шарттар</w:t>
      </w:r>
    </w:p>
    <w:p w:rsidR="005D4BBE" w:rsidRPr="00A5274A" w:rsidRDefault="00E7111C" w:rsidP="00E7111C">
      <w:pPr>
        <w:pStyle w:val="a4"/>
        <w:widowControl w:val="0"/>
        <w:numPr>
          <w:ilvl w:val="1"/>
          <w:numId w:val="1"/>
        </w:numPr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 Narrow" w:hAnsi="Arial Narrow"/>
          <w:sz w:val="24"/>
          <w:szCs w:val="24"/>
          <w:lang w:val="ky-KG" w:eastAsia="ru-RU"/>
        </w:rPr>
      </w:pPr>
      <w:r w:rsidRPr="00A5274A">
        <w:rPr>
          <w:rFonts w:ascii="Arial Narrow" w:hAnsi="Arial Narrow"/>
          <w:sz w:val="24"/>
          <w:szCs w:val="24"/>
          <w:lang w:val="ky-KG" w:eastAsia="ru-RU"/>
        </w:rPr>
        <w:t>Акцияга катышуу менен Катышуучу т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м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нк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л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рд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ырастайт</w:t>
      </w:r>
      <w:r w:rsidR="005D4BBE" w:rsidRPr="00A5274A">
        <w:rPr>
          <w:rFonts w:ascii="Arial Narrow" w:hAnsi="Arial Narrow"/>
          <w:sz w:val="24"/>
          <w:szCs w:val="24"/>
          <w:lang w:val="ky-KG" w:eastAsia="ru-RU"/>
        </w:rPr>
        <w:t>:</w:t>
      </w:r>
    </w:p>
    <w:p w:rsidR="005D4BBE" w:rsidRPr="00A5274A" w:rsidRDefault="00E7111C" w:rsidP="00E7111C">
      <w:pPr>
        <w:pStyle w:val="a4"/>
        <w:widowControl w:val="0"/>
        <w:numPr>
          <w:ilvl w:val="2"/>
          <w:numId w:val="1"/>
        </w:numPr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 Narrow" w:hAnsi="Arial Narrow"/>
          <w:sz w:val="24"/>
          <w:szCs w:val="24"/>
          <w:lang w:val="ky-KG" w:eastAsia="ru-RU"/>
        </w:rPr>
      </w:pP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Ушул Эрежелер жана Акцияга катышуу шарттары менен таанышканын жана 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з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"/>
          <w:sz w:val="24"/>
          <w:szCs w:val="24"/>
          <w:lang w:val="ky-KG" w:eastAsia="ru-RU"/>
        </w:rPr>
        <w:t>н шартсыз макулдугун</w:t>
      </w:r>
      <w:r w:rsidR="005D4BBE" w:rsidRPr="00A5274A">
        <w:rPr>
          <w:rFonts w:ascii="Arial Narrow" w:hAnsi="Arial Narrow"/>
          <w:sz w:val="24"/>
          <w:szCs w:val="24"/>
          <w:lang w:val="ky-KG" w:eastAsia="ru-RU"/>
        </w:rPr>
        <w:t>.</w:t>
      </w:r>
    </w:p>
    <w:p w:rsidR="005D4BBE" w:rsidRPr="00A5274A" w:rsidRDefault="005D4BBE" w:rsidP="00E7111C">
      <w:pPr>
        <w:pStyle w:val="a4"/>
        <w:widowControl w:val="0"/>
        <w:numPr>
          <w:ilvl w:val="2"/>
          <w:numId w:val="1"/>
        </w:numPr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 Narrow" w:hAnsi="Arial Narrow"/>
          <w:sz w:val="24"/>
          <w:szCs w:val="24"/>
          <w:lang w:val="ky-KG" w:eastAsia="ru-RU"/>
        </w:rPr>
      </w:pP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="00E7111C" w:rsidRPr="00A5274A">
        <w:rPr>
          <w:rFonts w:ascii="Arial Narrow" w:hAnsi="Arial Narrow"/>
          <w:sz w:val="24"/>
          <w:szCs w:val="24"/>
          <w:lang w:val="ky-KG" w:eastAsia="ru-RU"/>
        </w:rPr>
        <w:t>Анын с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р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т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="00E7111C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бар фотоматериалдарды, анын катышуусу менен интервьюну жана башка материалдарды Тапшырыкчынын жана (же) Уюштуруучунун Акцияны, </w:t>
      </w:r>
      <w:r w:rsidR="00E7111C" w:rsidRPr="00A5274A">
        <w:rPr>
          <w:rFonts w:ascii="Arial Narrow" w:hAnsi="Arial Narrow"/>
          <w:sz w:val="24"/>
          <w:szCs w:val="24"/>
          <w:lang w:val="ky-KG" w:eastAsia="ru-RU"/>
        </w:rPr>
        <w:t>“</w:t>
      </w:r>
      <w:r w:rsidR="00E7111C" w:rsidRPr="00A5274A">
        <w:rPr>
          <w:rFonts w:ascii="Arial Narrow" w:hAnsi="Arial Narrow"/>
          <w:b/>
          <w:sz w:val="24"/>
          <w:szCs w:val="24"/>
          <w:lang w:val="ky-KG" w:eastAsia="ru-RU"/>
        </w:rPr>
        <w:t>Lay’s”</w:t>
      </w:r>
      <w:r w:rsidR="00E7111C" w:rsidRPr="00A5274A">
        <w:rPr>
          <w:rFonts w:ascii="Arial Narrow" w:hAnsi="Arial Narrow"/>
          <w:b/>
          <w:spacing w:val="-4"/>
          <w:sz w:val="24"/>
          <w:szCs w:val="24"/>
          <w:lang w:val="ky-KG" w:eastAsia="ru-RU"/>
        </w:rPr>
        <w:t xml:space="preserve"> соода белгисин</w:t>
      </w:r>
      <w:r w:rsidR="00E7111C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жарнамалоо жана (же) жарыялоо максатында Катышуучуга сый акы т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л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өө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с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з</w:t>
      </w:r>
      <w:r w:rsidR="00E7111C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пайдалануусуна 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з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н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н</w:t>
      </w:r>
      <w:r w:rsidR="00E7111C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макулдугун</w:t>
      </w:r>
      <w:r w:rsidR="00E7111C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. Катышуучу Тапшырыкчыга Акцияны жана анын жыйынтыктарын, ошондой эле </w:t>
      </w:r>
      <w:r w:rsidR="00E7111C" w:rsidRPr="00A5274A">
        <w:rPr>
          <w:rFonts w:ascii="Arial Narrow" w:hAnsi="Arial Narrow"/>
          <w:sz w:val="24"/>
          <w:szCs w:val="24"/>
          <w:lang w:val="ky-KG" w:eastAsia="ru-RU"/>
        </w:rPr>
        <w:t>“</w:t>
      </w:r>
      <w:r w:rsidR="00E7111C" w:rsidRPr="00A5274A">
        <w:rPr>
          <w:rFonts w:ascii="Arial Narrow" w:hAnsi="Arial Narrow"/>
          <w:b/>
          <w:sz w:val="24"/>
          <w:szCs w:val="24"/>
          <w:lang w:val="ky-KG" w:eastAsia="ru-RU"/>
        </w:rPr>
        <w:t>Lay’s”</w:t>
      </w:r>
      <w:r w:rsidR="00E7111C" w:rsidRPr="00A5274A">
        <w:rPr>
          <w:rFonts w:ascii="Arial Narrow" w:hAnsi="Arial Narrow"/>
          <w:b/>
          <w:spacing w:val="-4"/>
          <w:sz w:val="24"/>
          <w:szCs w:val="24"/>
          <w:lang w:val="ky-KG" w:eastAsia="ru-RU"/>
        </w:rPr>
        <w:t xml:space="preserve"> соода белгимин ачык жарнамалоо жана (же) жарыялоо максатында,</w:t>
      </w:r>
      <w:r w:rsidR="00E7111C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эфирге бер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үү</w:t>
      </w:r>
      <w:r w:rsidR="00E7111C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, 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ачык</w:t>
      </w:r>
      <w:r w:rsidR="00E7111C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к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рс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="00E7111C" w:rsidRPr="00A5274A">
        <w:rPr>
          <w:rFonts w:ascii="Arial Narrow" w:hAnsi="Arial Narrow" w:cs="Arial Narrow"/>
          <w:sz w:val="24"/>
          <w:szCs w:val="24"/>
          <w:lang w:val="ky-KG" w:eastAsia="ru-RU"/>
        </w:rPr>
        <w:t>т</w:t>
      </w:r>
      <w:r w:rsidR="00E7111C" w:rsidRPr="00A5274A">
        <w:rPr>
          <w:rFonts w:ascii="Arial" w:hAnsi="Arial" w:cs="Arial"/>
          <w:sz w:val="24"/>
          <w:szCs w:val="24"/>
          <w:lang w:val="ky-KG" w:eastAsia="ru-RU"/>
        </w:rPr>
        <w:t>үү</w:t>
      </w:r>
      <w:r w:rsidR="00E7111C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аркылуу мындай материалдарды пайдалануу укугун, ага тете башка артыкчылыктуу эмес автордук укуктарды берет</w:t>
      </w:r>
      <w:r w:rsidRPr="00A5274A">
        <w:rPr>
          <w:rFonts w:ascii="Arial Narrow" w:hAnsi="Arial Narrow"/>
          <w:b/>
          <w:sz w:val="24"/>
          <w:szCs w:val="24"/>
          <w:lang w:val="ky-KG" w:eastAsia="ru-RU"/>
        </w:rPr>
        <w:t>.</w:t>
      </w:r>
    </w:p>
    <w:p w:rsidR="005D4BBE" w:rsidRPr="00A5274A" w:rsidRDefault="00E7111C" w:rsidP="00E7111C">
      <w:pPr>
        <w:pStyle w:val="a4"/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 Narrow" w:hAnsi="Arial Narrow"/>
          <w:sz w:val="24"/>
          <w:szCs w:val="24"/>
          <w:lang w:val="ky-KG" w:eastAsia="ru-RU"/>
        </w:rPr>
      </w:pPr>
      <w:r w:rsidRPr="00A5274A">
        <w:rPr>
          <w:rFonts w:ascii="Arial Narrow" w:hAnsi="Arial Narrow"/>
          <w:sz w:val="24"/>
          <w:szCs w:val="24"/>
          <w:lang w:val="ky-KG" w:eastAsia="ru-RU"/>
        </w:rPr>
        <w:t>Тапшырыкчы Катышуучуга байланыштуу материалдарды ЖМКда, Сайтта, Интернет тармагында жайгаштыруудан мурун аларды Катышуучу менен алдын ала макулдашуусуз редакциялоого укуктуу</w:t>
      </w:r>
      <w:r w:rsidR="005D4BBE" w:rsidRPr="00A5274A">
        <w:rPr>
          <w:rFonts w:ascii="Arial Narrow" w:hAnsi="Arial Narrow"/>
          <w:sz w:val="24"/>
          <w:szCs w:val="24"/>
          <w:lang w:val="ky-KG" w:eastAsia="ru-RU"/>
        </w:rPr>
        <w:t>.</w:t>
      </w:r>
    </w:p>
    <w:p w:rsidR="005D4BBE" w:rsidRPr="00A5274A" w:rsidRDefault="00E7111C" w:rsidP="00137283">
      <w:pPr>
        <w:pStyle w:val="a4"/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 Narrow" w:hAnsi="Arial Narrow"/>
          <w:sz w:val="24"/>
          <w:szCs w:val="24"/>
          <w:lang w:val="ky-KG" w:eastAsia="ru-RU"/>
        </w:rPr>
      </w:pP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Акциянын Тапшырыкчысы 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з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</w:t>
      </w:r>
      <w:r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кароосу боюнча, Катышуучуларга себептерин т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ш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нд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р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с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з</w:t>
      </w:r>
      <w:r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жана алар менен кат алышуусуз, Акциянын Катышуучуларынын ар кандай иш-аракеттерин жараксыз деп таанууга</w:t>
      </w:r>
      <w:r w:rsidR="0013728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, ошондой эле Акцияга андан ары катышууга тыюу салууга, ага карата Катышуучу маалыматтарды жасалмалаганы же маалыматтарды жасалмалоодон пайда алганы боюнча </w:t>
      </w:r>
      <w:r w:rsidR="00A5274A">
        <w:rPr>
          <w:rFonts w:ascii="Arial Narrow" w:hAnsi="Arial Narrow" w:cs="Arial"/>
          <w:sz w:val="24"/>
          <w:szCs w:val="24"/>
          <w:lang w:val="ky-KG" w:eastAsia="ru-RU"/>
        </w:rPr>
        <w:t>Уюштур</w:t>
      </w:r>
      <w:r w:rsidR="00137283" w:rsidRPr="00A5274A">
        <w:rPr>
          <w:rFonts w:ascii="Arial Narrow" w:hAnsi="Arial Narrow" w:cs="Arial"/>
          <w:sz w:val="24"/>
          <w:szCs w:val="24"/>
          <w:lang w:val="ky-KG" w:eastAsia="ru-RU"/>
        </w:rPr>
        <w:t>уучуда негизд</w:t>
      </w:r>
      <w:r w:rsidR="00137283" w:rsidRPr="00A5274A">
        <w:rPr>
          <w:rFonts w:ascii="Arial" w:hAnsi="Arial" w:cs="Arial"/>
          <w:sz w:val="24"/>
          <w:szCs w:val="24"/>
          <w:lang w:val="ky-KG" w:eastAsia="ru-RU"/>
        </w:rPr>
        <w:t>үү</w:t>
      </w:r>
      <w:r w:rsidR="0013728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</w:t>
      </w:r>
      <w:r w:rsidR="00137283" w:rsidRPr="00A5274A">
        <w:rPr>
          <w:rFonts w:ascii="Arial Narrow" w:hAnsi="Arial Narrow" w:cs="Arial Narrow"/>
          <w:sz w:val="24"/>
          <w:szCs w:val="24"/>
          <w:lang w:val="ky-KG" w:eastAsia="ru-RU"/>
        </w:rPr>
        <w:t>шектен</w:t>
      </w:r>
      <w:r w:rsidR="00137283" w:rsidRPr="00A5274A">
        <w:rPr>
          <w:rFonts w:ascii="Arial" w:hAnsi="Arial" w:cs="Arial"/>
          <w:sz w:val="24"/>
          <w:szCs w:val="24"/>
          <w:lang w:val="ky-KG" w:eastAsia="ru-RU"/>
        </w:rPr>
        <w:t>үү</w:t>
      </w:r>
      <w:r w:rsidR="00137283" w:rsidRPr="00A5274A">
        <w:rPr>
          <w:rFonts w:ascii="Arial Narrow" w:hAnsi="Arial Narrow" w:cs="Arial Narrow"/>
          <w:sz w:val="24"/>
          <w:szCs w:val="24"/>
          <w:lang w:val="ky-KG" w:eastAsia="ru-RU"/>
        </w:rPr>
        <w:t>л</w:t>
      </w:r>
      <w:r w:rsidR="00137283"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 w:eastAsia="ru-RU"/>
        </w:rPr>
        <w:t>р</w:t>
      </w:r>
      <w:r w:rsidR="0013728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</w:t>
      </w:r>
      <w:r w:rsidR="00137283" w:rsidRPr="00A5274A">
        <w:rPr>
          <w:rFonts w:ascii="Arial Narrow" w:hAnsi="Arial Narrow" w:cs="Arial Narrow"/>
          <w:sz w:val="24"/>
          <w:szCs w:val="24"/>
          <w:lang w:val="ky-KG" w:eastAsia="ru-RU"/>
        </w:rPr>
        <w:t>жа</w:t>
      </w:r>
      <w:r w:rsidR="00137283" w:rsidRPr="00A5274A">
        <w:rPr>
          <w:rFonts w:ascii="Arial Narrow" w:hAnsi="Arial Narrow" w:cs="Arial"/>
          <w:sz w:val="24"/>
          <w:szCs w:val="24"/>
          <w:lang w:val="ky-KG" w:eastAsia="ru-RU"/>
        </w:rPr>
        <w:t>ралган адамга Байгени бер</w:t>
      </w:r>
      <w:r w:rsidR="00137283" w:rsidRPr="00A5274A">
        <w:rPr>
          <w:rFonts w:ascii="Arial" w:hAnsi="Arial" w:cs="Arial"/>
          <w:sz w:val="24"/>
          <w:szCs w:val="24"/>
          <w:lang w:val="ky-KG" w:eastAsia="ru-RU"/>
        </w:rPr>
        <w:t>үү</w:t>
      </w:r>
      <w:r w:rsidR="00137283" w:rsidRPr="00A5274A">
        <w:rPr>
          <w:rFonts w:ascii="Arial Narrow" w:hAnsi="Arial Narrow" w:cs="Arial Narrow"/>
          <w:sz w:val="24"/>
          <w:szCs w:val="24"/>
          <w:lang w:val="ky-KG" w:eastAsia="ru-RU"/>
        </w:rPr>
        <w:t>д</w:t>
      </w:r>
      <w:r w:rsidR="00137283"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="00137283" w:rsidRPr="00A5274A">
        <w:rPr>
          <w:rFonts w:ascii="Arial Narrow" w:hAnsi="Arial Narrow" w:cs="Arial Narrow"/>
          <w:sz w:val="24"/>
          <w:szCs w:val="24"/>
          <w:lang w:val="ky-KG" w:eastAsia="ru-RU"/>
        </w:rPr>
        <w:t>н</w:t>
      </w:r>
      <w:r w:rsidR="0013728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</w:t>
      </w:r>
      <w:r w:rsidR="00137283" w:rsidRPr="00A5274A">
        <w:rPr>
          <w:rFonts w:ascii="Arial Narrow" w:hAnsi="Arial Narrow" w:cs="Arial Narrow"/>
          <w:sz w:val="24"/>
          <w:szCs w:val="24"/>
          <w:lang w:val="ky-KG" w:eastAsia="ru-RU"/>
        </w:rPr>
        <w:t>баш</w:t>
      </w:r>
      <w:r w:rsidR="0013728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</w:t>
      </w:r>
      <w:r w:rsidR="00137283" w:rsidRPr="00A5274A">
        <w:rPr>
          <w:rFonts w:ascii="Arial Narrow" w:hAnsi="Arial Narrow" w:cs="Arial Narrow"/>
          <w:sz w:val="24"/>
          <w:szCs w:val="24"/>
          <w:lang w:val="ky-KG" w:eastAsia="ru-RU"/>
        </w:rPr>
        <w:t>тартууга</w:t>
      </w:r>
      <w:r w:rsidR="0013728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</w:t>
      </w:r>
      <w:r w:rsidR="00137283" w:rsidRPr="00A5274A">
        <w:rPr>
          <w:rFonts w:ascii="Arial Narrow" w:hAnsi="Arial Narrow" w:cs="Arial Narrow"/>
          <w:sz w:val="24"/>
          <w:szCs w:val="24"/>
          <w:lang w:val="ky-KG" w:eastAsia="ru-RU"/>
        </w:rPr>
        <w:t>укуктуу</w:t>
      </w:r>
      <w:r w:rsidR="00137283"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. </w:t>
      </w:r>
    </w:p>
    <w:p w:rsidR="005D4BBE" w:rsidRPr="00A5274A" w:rsidRDefault="00137283" w:rsidP="00137283">
      <w:pPr>
        <w:pStyle w:val="a4"/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205"/>
        <w:contextualSpacing w:val="0"/>
        <w:jc w:val="both"/>
        <w:rPr>
          <w:rFonts w:ascii="Arial Narrow" w:hAnsi="Arial Narrow"/>
          <w:sz w:val="24"/>
          <w:szCs w:val="24"/>
          <w:lang w:val="ky-KG" w:eastAsia="ru-RU"/>
        </w:rPr>
      </w:pPr>
      <w:r w:rsidRPr="00A5274A">
        <w:rPr>
          <w:rFonts w:ascii="Arial Narrow" w:hAnsi="Arial Narrow"/>
          <w:sz w:val="24"/>
          <w:szCs w:val="24"/>
          <w:lang w:val="ky-KG" w:eastAsia="ru-RU"/>
        </w:rPr>
        <w:t>Бул Эрежелерди, ар кандай талаш маселелерди жана/же бул Эрежелер менен ж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нг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салынбаган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маселелерди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бир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жактуу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чечмел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г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м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мк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нд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берген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кырдаал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келип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чыккан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учурда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акыркы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чечимди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Кыр</w:t>
      </w:r>
      <w:r w:rsidRPr="00A5274A">
        <w:rPr>
          <w:rFonts w:ascii="Arial Narrow" w:hAnsi="Arial Narrow"/>
          <w:sz w:val="24"/>
          <w:szCs w:val="24"/>
          <w:lang w:val="ky-KG" w:eastAsia="ru-RU"/>
        </w:rPr>
        <w:t>гыз Республикасынын колдонуудагы мыйзамдарынын талаптарына ылайык Тапшырыкчы кабыл алат</w:t>
      </w:r>
      <w:r w:rsidR="005D4BBE" w:rsidRPr="00A5274A">
        <w:rPr>
          <w:rFonts w:ascii="Arial Narrow" w:hAnsi="Arial Narrow"/>
          <w:sz w:val="24"/>
          <w:szCs w:val="24"/>
          <w:lang w:val="ky-KG" w:eastAsia="ru-RU"/>
        </w:rPr>
        <w:t xml:space="preserve">. </w:t>
      </w:r>
    </w:p>
    <w:p w:rsidR="00137283" w:rsidRPr="00A5274A" w:rsidRDefault="00137283" w:rsidP="00137283">
      <w:pPr>
        <w:pStyle w:val="a4"/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205"/>
        <w:jc w:val="both"/>
        <w:rPr>
          <w:rFonts w:ascii="Arial Narrow" w:hAnsi="Arial Narrow"/>
          <w:sz w:val="24"/>
          <w:szCs w:val="24"/>
          <w:lang w:val="ky-KG" w:eastAsia="ru-RU"/>
        </w:rPr>
      </w:pP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Ушул Акцияны 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тк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р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алкагында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келип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чыккан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бардык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талаш</w:t>
      </w:r>
      <w:r w:rsidRPr="00A5274A">
        <w:rPr>
          <w:rFonts w:ascii="Arial Narrow" w:hAnsi="Arial Narrow"/>
          <w:sz w:val="24"/>
          <w:szCs w:val="24"/>
          <w:lang w:val="ky-KG" w:eastAsia="ru-RU"/>
        </w:rPr>
        <w:t>-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тартыштарды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Тапшырыкчы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/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Уюштуруучу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жана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Катышуучулар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с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йл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ш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л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р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аркылуу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чеч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г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тийиш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.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Эгерде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кырдаалды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ж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/>
          <w:sz w:val="24"/>
          <w:szCs w:val="24"/>
          <w:lang w:val="ky-KG" w:eastAsia="ru-RU"/>
        </w:rPr>
        <w:t>нг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салуу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м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мк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болбосо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,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талаш</w:t>
      </w:r>
      <w:r w:rsidRPr="00A5274A">
        <w:rPr>
          <w:rFonts w:ascii="Arial Narrow" w:hAnsi="Arial Narrow"/>
          <w:sz w:val="24"/>
          <w:szCs w:val="24"/>
          <w:lang w:val="ky-KG" w:eastAsia="ru-RU"/>
        </w:rPr>
        <w:t>-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тартыш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Тапшырыкчынын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/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Уюштуруучунун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жайгашкан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жери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боюнча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каралат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(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келишимдик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сотко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караштуулук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).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Катышуучулар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Акцияга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катышуу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аркылуу келишимдик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сотко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караштуулукка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макулдугун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билдиришет</w:t>
      </w:r>
      <w:r w:rsidRPr="00A5274A">
        <w:rPr>
          <w:rFonts w:ascii="Arial Narrow" w:hAnsi="Arial Narrow"/>
          <w:sz w:val="24"/>
          <w:szCs w:val="24"/>
          <w:lang w:val="ky-KG" w:eastAsia="ru-RU"/>
        </w:rPr>
        <w:t>.</w:t>
      </w:r>
    </w:p>
    <w:p w:rsidR="005D4BBE" w:rsidRPr="00A5274A" w:rsidRDefault="00137283" w:rsidP="00137283">
      <w:pPr>
        <w:pStyle w:val="a4"/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205"/>
        <w:contextualSpacing w:val="0"/>
        <w:jc w:val="both"/>
        <w:rPr>
          <w:rFonts w:ascii="Arial Narrow" w:hAnsi="Arial Narrow"/>
          <w:sz w:val="24"/>
          <w:szCs w:val="24"/>
          <w:lang w:val="ky-KG" w:eastAsia="ru-RU"/>
        </w:rPr>
      </w:pPr>
      <w:r w:rsidRPr="00A5274A">
        <w:rPr>
          <w:rFonts w:ascii="Arial Narrow" w:hAnsi="Arial Narrow"/>
          <w:sz w:val="24"/>
          <w:szCs w:val="24"/>
          <w:lang w:val="ky-KG" w:eastAsia="ru-RU"/>
        </w:rPr>
        <w:t>Байгелерди алууга укук алган Акциянын катышуучуларына гана Байгелерди алуусуна жол берилет. Байгелер же аларды алуу укугу макулдашуунун предмети, т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л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м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каражаты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же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р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 xml:space="preserve"> предмети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болуп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саналган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Байгелерди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алганга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чейин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т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з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лг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ар кандай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иш-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аракеттерге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,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операцияларг</w:t>
      </w:r>
      <w:r w:rsidRPr="00A5274A">
        <w:rPr>
          <w:rFonts w:ascii="Arial Narrow" w:hAnsi="Arial Narrow"/>
          <w:sz w:val="24"/>
          <w:szCs w:val="24"/>
          <w:lang w:val="ky-KG" w:eastAsia="ru-RU"/>
        </w:rPr>
        <w:t>а, б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т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мд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рг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жол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берилбейт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.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Ушул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Эрежелерде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т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зд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>-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т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з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каралган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учурларда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гана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Байгени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алуу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укугун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ч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нч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жактарга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"/>
          <w:sz w:val="24"/>
          <w:szCs w:val="24"/>
          <w:lang w:val="ky-KG" w:eastAsia="ru-RU"/>
        </w:rPr>
        <w:t>бер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г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 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болот</w:t>
      </w:r>
      <w:r w:rsidR="005D4BBE" w:rsidRPr="00A5274A">
        <w:rPr>
          <w:rFonts w:ascii="Arial Narrow" w:hAnsi="Arial Narrow"/>
          <w:sz w:val="24"/>
          <w:szCs w:val="24"/>
          <w:lang w:val="ky-KG" w:eastAsia="ru-RU"/>
        </w:rPr>
        <w:t xml:space="preserve">. </w:t>
      </w:r>
    </w:p>
    <w:p w:rsidR="005D4BBE" w:rsidRPr="00A5274A" w:rsidRDefault="00137283" w:rsidP="005D4BBE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Arial Narrow" w:hAnsi="Arial Narrow"/>
          <w:sz w:val="24"/>
          <w:szCs w:val="24"/>
          <w:lang w:val="ky-KG" w:eastAsia="ru-RU"/>
        </w:rPr>
      </w:pPr>
      <w:r w:rsidRPr="00A5274A">
        <w:rPr>
          <w:rFonts w:ascii="Arial Narrow" w:hAnsi="Arial Narrow"/>
          <w:sz w:val="24"/>
          <w:szCs w:val="24"/>
          <w:lang w:val="ky-KG" w:eastAsia="ru-RU"/>
        </w:rPr>
        <w:t>Акциянын бардык жыйынтыктары акыркы жана даттанууга жатпайт</w:t>
      </w:r>
      <w:r w:rsidR="005D4BBE" w:rsidRPr="00A5274A">
        <w:rPr>
          <w:rFonts w:ascii="Arial Narrow" w:hAnsi="Arial Narrow"/>
          <w:sz w:val="24"/>
          <w:szCs w:val="24"/>
          <w:lang w:val="ky-KG" w:eastAsia="ru-RU"/>
        </w:rPr>
        <w:t xml:space="preserve">. </w:t>
      </w:r>
    </w:p>
    <w:p w:rsidR="005D4BBE" w:rsidRPr="00A5274A" w:rsidRDefault="00137283" w:rsidP="005D4BBE">
      <w:pPr>
        <w:pStyle w:val="a4"/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Arial Narrow" w:hAnsi="Arial Narrow"/>
          <w:sz w:val="24"/>
          <w:szCs w:val="24"/>
          <w:lang w:val="ky-KG" w:eastAsia="ru-RU"/>
        </w:rPr>
      </w:pPr>
      <w:r w:rsidRPr="00A5274A">
        <w:rPr>
          <w:rFonts w:ascii="Arial Narrow" w:hAnsi="Arial Narrow"/>
          <w:sz w:val="24"/>
          <w:szCs w:val="24"/>
          <w:lang w:val="ky-KG" w:eastAsia="ru-RU"/>
        </w:rPr>
        <w:t xml:space="preserve">Акцияга катышкан </w:t>
      </w:r>
      <w:r w:rsidRPr="00A5274A">
        <w:rPr>
          <w:rFonts w:ascii="Arial" w:hAnsi="Arial" w:cs="Arial"/>
          <w:sz w:val="24"/>
          <w:szCs w:val="24"/>
          <w:lang w:val="ky-KG" w:eastAsia="ru-RU"/>
        </w:rPr>
        <w:t>ө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нд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р</w:t>
      </w:r>
      <w:r w:rsidRPr="00A5274A">
        <w:rPr>
          <w:rFonts w:ascii="Arial" w:hAnsi="Arial" w:cs="Arial"/>
          <w:sz w:val="24"/>
          <w:szCs w:val="24"/>
          <w:lang w:val="ky-KG" w:eastAsia="ru-RU"/>
        </w:rPr>
        <w:t>ү</w:t>
      </w:r>
      <w:r w:rsidRPr="00A5274A">
        <w:rPr>
          <w:rFonts w:ascii="Arial Narrow" w:hAnsi="Arial Narrow" w:cs="Arial Narrow"/>
          <w:sz w:val="24"/>
          <w:szCs w:val="24"/>
          <w:lang w:val="ky-KG" w:eastAsia="ru-RU"/>
        </w:rPr>
        <w:t>м</w:t>
      </w:r>
      <w:r w:rsidRPr="00A5274A">
        <w:rPr>
          <w:rFonts w:ascii="Arial Narrow" w:hAnsi="Arial Narrow" w:cs="Arial"/>
          <w:sz w:val="24"/>
          <w:szCs w:val="24"/>
          <w:lang w:val="ky-KG" w:eastAsia="ru-RU"/>
        </w:rPr>
        <w:t xml:space="preserve"> кайра кайтарылбайт</w:t>
      </w:r>
      <w:r w:rsidR="005D4BBE" w:rsidRPr="00A5274A">
        <w:rPr>
          <w:rFonts w:ascii="Arial Narrow" w:hAnsi="Arial Narrow"/>
          <w:sz w:val="24"/>
          <w:szCs w:val="24"/>
          <w:lang w:val="ky-KG" w:eastAsia="ru-RU"/>
        </w:rPr>
        <w:t>.</w:t>
      </w:r>
    </w:p>
    <w:p w:rsidR="005D4BBE" w:rsidRPr="00A5274A" w:rsidRDefault="00137283" w:rsidP="00137283">
      <w:pPr>
        <w:pStyle w:val="a4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rial Narrow" w:hAnsi="Arial Narrow"/>
          <w:sz w:val="24"/>
          <w:szCs w:val="24"/>
          <w:lang w:val="ky-KG" w:eastAsia="ru-RU"/>
        </w:rPr>
      </w:pPr>
      <w:r w:rsidRPr="00A5274A">
        <w:rPr>
          <w:rFonts w:ascii="Arial Narrow" w:hAnsi="Arial Narrow"/>
          <w:sz w:val="24"/>
          <w:szCs w:val="24"/>
          <w:lang w:val="ky-KG" w:eastAsia="ru-RU"/>
        </w:rPr>
        <w:t>Ушул Эрежелерде каралбаган бардык учурда Тапшырыкчы/Уюштуруучу, Акциянын Катышуучулары Кыргыз Республикасынын колдонуудагы мыйзамдарын жетекчиликке алышат</w:t>
      </w:r>
      <w:r w:rsidR="005D4BBE" w:rsidRPr="00A5274A">
        <w:rPr>
          <w:rFonts w:ascii="Arial Narrow" w:hAnsi="Arial Narrow"/>
          <w:sz w:val="24"/>
          <w:szCs w:val="24"/>
          <w:lang w:val="ky-KG" w:eastAsia="ru-RU"/>
        </w:rPr>
        <w:t>.</w:t>
      </w:r>
    </w:p>
    <w:p w:rsidR="005D4BBE" w:rsidRPr="00A5274A" w:rsidRDefault="005D4BBE" w:rsidP="005D4BBE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 Narrow" w:hAnsi="Arial Narrow"/>
          <w:sz w:val="24"/>
          <w:szCs w:val="24"/>
          <w:lang w:val="ky-KG" w:eastAsia="ru-RU"/>
        </w:rPr>
      </w:pPr>
    </w:p>
    <w:p w:rsidR="005D4BBE" w:rsidRPr="00A5274A" w:rsidRDefault="00E7111C" w:rsidP="005D4BBE">
      <w:pPr>
        <w:jc w:val="center"/>
        <w:rPr>
          <w:rFonts w:ascii="Arial Narrow" w:hAnsi="Arial Narrow"/>
          <w:b/>
          <w:sz w:val="24"/>
          <w:szCs w:val="24"/>
          <w:lang w:val="ky-KG"/>
        </w:rPr>
      </w:pPr>
      <w:r w:rsidRPr="00A5274A">
        <w:rPr>
          <w:rFonts w:ascii="Arial Narrow" w:hAnsi="Arial Narrow"/>
          <w:b/>
          <w:sz w:val="24"/>
          <w:szCs w:val="24"/>
          <w:lang w:val="ky-KG"/>
        </w:rPr>
        <w:t>ТАРАПТАРДЫН КОЛ ТАМГАЛАРЫ</w:t>
      </w:r>
      <w:r w:rsidR="005D4BBE" w:rsidRPr="00A5274A">
        <w:rPr>
          <w:rFonts w:ascii="Arial Narrow" w:hAnsi="Arial Narrow"/>
          <w:b/>
          <w:sz w:val="24"/>
          <w:szCs w:val="24"/>
          <w:lang w:val="ky-KG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103"/>
      </w:tblGrid>
      <w:tr w:rsidR="005D4BBE" w:rsidRPr="00A5274A" w:rsidTr="00F97B49">
        <w:trPr>
          <w:trHeight w:val="178"/>
        </w:trPr>
        <w:tc>
          <w:tcPr>
            <w:tcW w:w="5211" w:type="dxa"/>
            <w:shd w:val="clear" w:color="auto" w:fill="BFBFBF"/>
          </w:tcPr>
          <w:p w:rsidR="005D4BBE" w:rsidRPr="00A5274A" w:rsidRDefault="00E7111C" w:rsidP="00F97B49">
            <w:pPr>
              <w:pStyle w:val="2"/>
              <w:spacing w:after="0"/>
              <w:rPr>
                <w:rFonts w:ascii="Arial Narrow" w:hAnsi="Arial Narrow"/>
                <w:b/>
                <w:lang w:val="ky-KG"/>
              </w:rPr>
            </w:pPr>
            <w:r w:rsidRPr="00A5274A">
              <w:rPr>
                <w:rFonts w:ascii="Arial Narrow" w:hAnsi="Arial Narrow"/>
                <w:b/>
                <w:lang w:val="ky-KG"/>
              </w:rPr>
              <w:t>Аткаруучу</w:t>
            </w:r>
            <w:r w:rsidR="005D4BBE" w:rsidRPr="00A5274A">
              <w:rPr>
                <w:rFonts w:ascii="Arial Narrow" w:hAnsi="Arial Narrow"/>
                <w:b/>
                <w:lang w:val="ky-KG"/>
              </w:rPr>
              <w:t>:</w:t>
            </w:r>
          </w:p>
        </w:tc>
        <w:tc>
          <w:tcPr>
            <w:tcW w:w="5103" w:type="dxa"/>
            <w:shd w:val="clear" w:color="auto" w:fill="BFBFBF"/>
          </w:tcPr>
          <w:p w:rsidR="005D4BBE" w:rsidRPr="00A5274A" w:rsidRDefault="00E7111C" w:rsidP="00F97B49">
            <w:pPr>
              <w:pStyle w:val="2"/>
              <w:spacing w:after="0"/>
              <w:rPr>
                <w:rFonts w:ascii="Arial Narrow" w:hAnsi="Arial Narrow"/>
                <w:b/>
                <w:lang w:val="ky-KG"/>
              </w:rPr>
            </w:pPr>
            <w:r w:rsidRPr="00A5274A">
              <w:rPr>
                <w:rFonts w:ascii="Arial Narrow" w:hAnsi="Arial Narrow"/>
                <w:b/>
                <w:lang w:val="ky-KG"/>
              </w:rPr>
              <w:t>Тапшырыкчы</w:t>
            </w:r>
            <w:r w:rsidR="005D4BBE" w:rsidRPr="00A5274A">
              <w:rPr>
                <w:rFonts w:ascii="Arial Narrow" w:hAnsi="Arial Narrow"/>
                <w:b/>
                <w:lang w:val="ky-KG"/>
              </w:rPr>
              <w:t>:</w:t>
            </w:r>
          </w:p>
        </w:tc>
      </w:tr>
      <w:tr w:rsidR="005D4BBE" w:rsidRPr="00A5274A" w:rsidTr="00F97B49">
        <w:trPr>
          <w:trHeight w:val="80"/>
        </w:trPr>
        <w:tc>
          <w:tcPr>
            <w:tcW w:w="5211" w:type="dxa"/>
          </w:tcPr>
          <w:p w:rsidR="005D4BBE" w:rsidRPr="00A5274A" w:rsidRDefault="00E7111C" w:rsidP="00F97B49">
            <w:pPr>
              <w:pStyle w:val="2"/>
              <w:spacing w:after="0" w:line="240" w:lineRule="auto"/>
              <w:rPr>
                <w:rFonts w:ascii="Arial Narrow" w:hAnsi="Arial Narrow"/>
                <w:b/>
                <w:lang w:val="ky-KG"/>
              </w:rPr>
            </w:pPr>
            <w:r w:rsidRPr="00A5274A">
              <w:rPr>
                <w:rFonts w:ascii="Arial Narrow" w:hAnsi="Arial Narrow"/>
                <w:b/>
                <w:lang w:val="ky-KG"/>
              </w:rPr>
              <w:t>“</w:t>
            </w:r>
            <w:r w:rsidR="005D4BBE" w:rsidRPr="00A5274A">
              <w:rPr>
                <w:rFonts w:ascii="Arial Narrow" w:hAnsi="Arial Narrow"/>
                <w:b/>
                <w:lang w:val="ky-KG"/>
              </w:rPr>
              <w:t>Medialogist</w:t>
            </w:r>
            <w:r w:rsidRPr="00A5274A">
              <w:rPr>
                <w:rFonts w:ascii="Arial Narrow" w:hAnsi="Arial Narrow"/>
                <w:b/>
                <w:lang w:val="ky-KG"/>
              </w:rPr>
              <w:t>” ЖЧК</w:t>
            </w:r>
          </w:p>
          <w:p w:rsidR="005D4BBE" w:rsidRPr="00A5274A" w:rsidRDefault="005D4BBE" w:rsidP="00F97B49">
            <w:pPr>
              <w:pStyle w:val="2"/>
              <w:spacing w:after="0" w:line="240" w:lineRule="auto"/>
              <w:rPr>
                <w:rFonts w:ascii="Arial Narrow" w:hAnsi="Arial Narrow"/>
                <w:b/>
                <w:lang w:val="ky-KG"/>
              </w:rPr>
            </w:pPr>
            <w:r w:rsidRPr="00A5274A">
              <w:rPr>
                <w:rFonts w:ascii="Arial Narrow" w:hAnsi="Arial Narrow"/>
                <w:b/>
                <w:lang w:val="ky-KG"/>
              </w:rPr>
              <w:t>Директор</w:t>
            </w:r>
            <w:r w:rsidR="00E7111C" w:rsidRPr="00A5274A">
              <w:rPr>
                <w:rFonts w:ascii="Arial Narrow" w:hAnsi="Arial Narrow"/>
                <w:b/>
                <w:lang w:val="ky-KG"/>
              </w:rPr>
              <w:t>у</w:t>
            </w:r>
            <w:r w:rsidRPr="00A5274A">
              <w:rPr>
                <w:rFonts w:ascii="Arial Narrow" w:hAnsi="Arial Narrow"/>
                <w:b/>
                <w:lang w:val="ky-KG"/>
              </w:rPr>
              <w:t>:</w:t>
            </w:r>
          </w:p>
          <w:p w:rsidR="005D4BBE" w:rsidRPr="00A5274A" w:rsidRDefault="005D4BBE" w:rsidP="00F97B49">
            <w:pPr>
              <w:pStyle w:val="2"/>
              <w:spacing w:after="0" w:line="240" w:lineRule="auto"/>
              <w:rPr>
                <w:rFonts w:ascii="Arial Narrow" w:hAnsi="Arial Narrow"/>
                <w:b/>
                <w:lang w:val="ky-KG"/>
              </w:rPr>
            </w:pPr>
          </w:p>
          <w:p w:rsidR="005D4BBE" w:rsidRPr="00A5274A" w:rsidRDefault="005D4BBE" w:rsidP="00F97B49">
            <w:pPr>
              <w:pStyle w:val="2"/>
              <w:spacing w:after="0" w:line="240" w:lineRule="auto"/>
              <w:rPr>
                <w:rFonts w:ascii="Arial Narrow" w:hAnsi="Arial Narrow"/>
                <w:lang w:val="ky-KG"/>
              </w:rPr>
            </w:pPr>
            <w:r w:rsidRPr="00A5274A">
              <w:rPr>
                <w:rFonts w:ascii="Arial Narrow" w:hAnsi="Arial Narrow"/>
                <w:b/>
                <w:lang w:val="ky-KG"/>
              </w:rPr>
              <w:t>________________/  Борубаев Б.Ф.</w:t>
            </w:r>
          </w:p>
          <w:p w:rsidR="005D4BBE" w:rsidRPr="00A5274A" w:rsidRDefault="005D4BBE" w:rsidP="00F97B49">
            <w:pPr>
              <w:pStyle w:val="2"/>
              <w:spacing w:after="0" w:line="240" w:lineRule="auto"/>
              <w:rPr>
                <w:rFonts w:ascii="Arial Narrow" w:hAnsi="Arial Narrow"/>
                <w:b/>
                <w:lang w:val="ky-KG"/>
              </w:rPr>
            </w:pPr>
            <w:r w:rsidRPr="00A5274A">
              <w:rPr>
                <w:rFonts w:ascii="Arial Narrow" w:hAnsi="Arial Narrow"/>
                <w:lang w:val="ky-KG"/>
              </w:rPr>
              <w:t>МО</w:t>
            </w:r>
          </w:p>
        </w:tc>
        <w:tc>
          <w:tcPr>
            <w:tcW w:w="5103" w:type="dxa"/>
          </w:tcPr>
          <w:p w:rsidR="005D4BBE" w:rsidRPr="00A5274A" w:rsidRDefault="00E7111C" w:rsidP="00F97B49">
            <w:pPr>
              <w:pStyle w:val="2"/>
              <w:spacing w:after="0" w:line="240" w:lineRule="auto"/>
              <w:rPr>
                <w:rFonts w:ascii="Arial Narrow" w:hAnsi="Arial Narrow"/>
                <w:b/>
                <w:bCs/>
                <w:lang w:val="ky-KG"/>
              </w:rPr>
            </w:pPr>
            <w:r w:rsidRPr="00A5274A">
              <w:rPr>
                <w:rFonts w:ascii="Arial Narrow" w:hAnsi="Arial Narrow"/>
                <w:b/>
                <w:bCs/>
                <w:lang w:val="ky-KG"/>
              </w:rPr>
              <w:t>“</w:t>
            </w:r>
            <w:r w:rsidR="00A5274A">
              <w:rPr>
                <w:rFonts w:ascii="Arial Narrow" w:hAnsi="Arial Narrow"/>
                <w:b/>
                <w:bCs/>
                <w:lang w:val="ky-KG"/>
              </w:rPr>
              <w:t>Бишкекс</w:t>
            </w:r>
            <w:r w:rsidR="00A5274A">
              <w:rPr>
                <w:rFonts w:ascii="Arial" w:hAnsi="Arial" w:cs="Arial"/>
                <w:b/>
                <w:bCs/>
                <w:lang w:val="ky-KG"/>
              </w:rPr>
              <w:t>ү</w:t>
            </w:r>
            <w:r w:rsidR="00A5274A">
              <w:rPr>
                <w:rFonts w:ascii="Arial Narrow" w:hAnsi="Arial Narrow" w:cs="Arial Narrow"/>
                <w:b/>
                <w:bCs/>
                <w:lang w:val="ky-KG"/>
              </w:rPr>
              <w:t>т</w:t>
            </w:r>
            <w:r w:rsidRPr="00A5274A">
              <w:rPr>
                <w:rFonts w:ascii="Arial Narrow" w:hAnsi="Arial Narrow"/>
                <w:b/>
                <w:bCs/>
                <w:lang w:val="ky-KG"/>
              </w:rPr>
              <w:t>” ААК</w:t>
            </w:r>
          </w:p>
          <w:p w:rsidR="005D4BBE" w:rsidRPr="00A5274A" w:rsidRDefault="00E7111C" w:rsidP="00F97B49">
            <w:pPr>
              <w:pStyle w:val="2"/>
              <w:spacing w:after="0" w:line="240" w:lineRule="auto"/>
              <w:rPr>
                <w:rFonts w:ascii="Arial Narrow" w:hAnsi="Arial Narrow"/>
                <w:b/>
                <w:bCs/>
                <w:lang w:val="ky-KG"/>
              </w:rPr>
            </w:pPr>
            <w:r w:rsidRPr="00A5274A">
              <w:rPr>
                <w:rFonts w:ascii="Arial Narrow" w:hAnsi="Arial Narrow"/>
                <w:b/>
                <w:bCs/>
                <w:lang w:val="ky-KG"/>
              </w:rPr>
              <w:t>Башкы директору</w:t>
            </w:r>
            <w:r w:rsidR="005D4BBE" w:rsidRPr="00A5274A">
              <w:rPr>
                <w:rFonts w:ascii="Arial Narrow" w:hAnsi="Arial Narrow"/>
                <w:b/>
                <w:bCs/>
                <w:lang w:val="ky-KG"/>
              </w:rPr>
              <w:t>:</w:t>
            </w:r>
          </w:p>
          <w:p w:rsidR="005D4BBE" w:rsidRPr="00A5274A" w:rsidRDefault="005D4BBE" w:rsidP="00F97B49">
            <w:pPr>
              <w:pStyle w:val="2"/>
              <w:spacing w:after="0" w:line="240" w:lineRule="auto"/>
              <w:rPr>
                <w:rFonts w:ascii="Arial Narrow" w:hAnsi="Arial Narrow"/>
                <w:b/>
                <w:lang w:val="ky-KG"/>
              </w:rPr>
            </w:pPr>
          </w:p>
          <w:p w:rsidR="005D4BBE" w:rsidRPr="00A5274A" w:rsidRDefault="005D4BBE" w:rsidP="00F97B49">
            <w:pPr>
              <w:pStyle w:val="2"/>
              <w:spacing w:after="0" w:line="240" w:lineRule="auto"/>
              <w:rPr>
                <w:rFonts w:ascii="Arial Narrow" w:eastAsiaTheme="minorHAnsi" w:hAnsi="Arial Narrow" w:cstheme="minorBidi"/>
                <w:b/>
                <w:bCs/>
                <w:lang w:val="ky-KG" w:eastAsia="en-US"/>
              </w:rPr>
            </w:pPr>
            <w:r w:rsidRPr="00A5274A">
              <w:rPr>
                <w:rFonts w:ascii="Arial Narrow" w:hAnsi="Arial Narrow"/>
                <w:b/>
                <w:lang w:val="ky-KG"/>
              </w:rPr>
              <w:t xml:space="preserve"> _________________/ </w:t>
            </w:r>
            <w:r w:rsidRPr="00A5274A">
              <w:rPr>
                <w:rFonts w:ascii="Arial Narrow" w:hAnsi="Arial Narrow"/>
                <w:b/>
                <w:bCs/>
                <w:lang w:val="ky-KG"/>
              </w:rPr>
              <w:t>Долгов</w:t>
            </w:r>
            <w:r w:rsidRPr="00A5274A">
              <w:rPr>
                <w:rFonts w:ascii="Arial Narrow" w:eastAsiaTheme="minorHAnsi" w:hAnsi="Arial Narrow" w:cstheme="minorBidi"/>
                <w:b/>
                <w:bCs/>
                <w:lang w:val="ky-KG" w:eastAsia="en-US"/>
              </w:rPr>
              <w:t xml:space="preserve"> К. В. </w:t>
            </w:r>
          </w:p>
          <w:p w:rsidR="005D4BBE" w:rsidRPr="00A5274A" w:rsidRDefault="005D4BBE" w:rsidP="00A5274A">
            <w:pPr>
              <w:pStyle w:val="2"/>
              <w:tabs>
                <w:tab w:val="right" w:pos="4887"/>
              </w:tabs>
              <w:spacing w:after="0" w:line="240" w:lineRule="auto"/>
              <w:rPr>
                <w:rFonts w:ascii="Arial Narrow" w:hAnsi="Arial Narrow"/>
                <w:lang w:val="ky-KG"/>
              </w:rPr>
            </w:pPr>
            <w:r w:rsidRPr="00A5274A">
              <w:rPr>
                <w:rFonts w:ascii="Arial Narrow" w:hAnsi="Arial Narrow"/>
                <w:lang w:val="ky-KG"/>
              </w:rPr>
              <w:t>МО</w:t>
            </w:r>
            <w:r w:rsidR="00A5274A">
              <w:rPr>
                <w:rFonts w:ascii="Arial Narrow" w:hAnsi="Arial Narrow"/>
                <w:lang w:val="ky-KG"/>
              </w:rPr>
              <w:tab/>
            </w:r>
          </w:p>
        </w:tc>
      </w:tr>
    </w:tbl>
    <w:p w:rsidR="005D4BBE" w:rsidRPr="00A5274A" w:rsidRDefault="005D4BBE" w:rsidP="005D4BBE">
      <w:pPr>
        <w:rPr>
          <w:rFonts w:ascii="Arial Narrow" w:hAnsi="Arial Narrow"/>
          <w:sz w:val="24"/>
          <w:szCs w:val="24"/>
          <w:lang w:val="ky-KG"/>
        </w:rPr>
      </w:pPr>
    </w:p>
    <w:p w:rsidR="005D4BBE" w:rsidRPr="00A5274A" w:rsidRDefault="005D4BBE" w:rsidP="005D4BBE">
      <w:pPr>
        <w:rPr>
          <w:rFonts w:ascii="Arial Narrow" w:hAnsi="Arial Narrow"/>
          <w:lang w:val="ky-KG"/>
        </w:rPr>
      </w:pPr>
    </w:p>
    <w:p w:rsidR="00E5111A" w:rsidRPr="00A5274A" w:rsidRDefault="00E5111A">
      <w:pPr>
        <w:rPr>
          <w:rFonts w:ascii="Arial Narrow" w:hAnsi="Arial Narrow"/>
          <w:lang w:val="ky-KG"/>
        </w:rPr>
      </w:pPr>
    </w:p>
    <w:sectPr w:rsidR="00E5111A" w:rsidRPr="00A5274A" w:rsidSect="005B21E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4E" w:rsidRDefault="00A1334E" w:rsidP="00A5274A">
      <w:pPr>
        <w:spacing w:after="0" w:line="240" w:lineRule="auto"/>
      </w:pPr>
      <w:r>
        <w:separator/>
      </w:r>
    </w:p>
  </w:endnote>
  <w:endnote w:type="continuationSeparator" w:id="0">
    <w:p w:rsidR="00A1334E" w:rsidRDefault="00A1334E" w:rsidP="00A5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4E" w:rsidRDefault="00A1334E" w:rsidP="00A5274A">
      <w:pPr>
        <w:spacing w:after="0" w:line="240" w:lineRule="auto"/>
      </w:pPr>
      <w:r>
        <w:separator/>
      </w:r>
    </w:p>
  </w:footnote>
  <w:footnote w:type="continuationSeparator" w:id="0">
    <w:p w:rsidR="00A1334E" w:rsidRDefault="00A1334E" w:rsidP="00A52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592"/>
    <w:multiLevelType w:val="multilevel"/>
    <w:tmpl w:val="F3A83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 Narrow" w:hAnsi="Arial Narrow" w:cs="Times New Roman" w:hint="default"/>
        <w:b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92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7603A81"/>
    <w:multiLevelType w:val="hybridMultilevel"/>
    <w:tmpl w:val="6754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BE"/>
    <w:rsid w:val="000C014B"/>
    <w:rsid w:val="000F6803"/>
    <w:rsid w:val="00137283"/>
    <w:rsid w:val="00394061"/>
    <w:rsid w:val="005D4BBE"/>
    <w:rsid w:val="00710790"/>
    <w:rsid w:val="00894D64"/>
    <w:rsid w:val="00A1334E"/>
    <w:rsid w:val="00A5274A"/>
    <w:rsid w:val="00AE6308"/>
    <w:rsid w:val="00C44271"/>
    <w:rsid w:val="00D76E77"/>
    <w:rsid w:val="00E5111A"/>
    <w:rsid w:val="00E7111C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E77"/>
    <w:pPr>
      <w:spacing w:after="0" w:line="240" w:lineRule="auto"/>
    </w:pPr>
    <w:rPr>
      <w:lang w:val="ky-KG"/>
    </w:rPr>
  </w:style>
  <w:style w:type="paragraph" w:styleId="a4">
    <w:name w:val="List Paragraph"/>
    <w:basedOn w:val="a"/>
    <w:uiPriority w:val="34"/>
    <w:qFormat/>
    <w:rsid w:val="005D4BBE"/>
    <w:pPr>
      <w:ind w:left="720"/>
      <w:contextualSpacing/>
    </w:pPr>
  </w:style>
  <w:style w:type="paragraph" w:styleId="2">
    <w:name w:val="Body Text 2"/>
    <w:basedOn w:val="a"/>
    <w:link w:val="20"/>
    <w:rsid w:val="005D4B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D4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52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74A"/>
  </w:style>
  <w:style w:type="paragraph" w:styleId="a7">
    <w:name w:val="footer"/>
    <w:basedOn w:val="a"/>
    <w:link w:val="a8"/>
    <w:uiPriority w:val="99"/>
    <w:unhideWhenUsed/>
    <w:rsid w:val="00A52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E77"/>
    <w:pPr>
      <w:spacing w:after="0" w:line="240" w:lineRule="auto"/>
    </w:pPr>
    <w:rPr>
      <w:lang w:val="ky-KG"/>
    </w:rPr>
  </w:style>
  <w:style w:type="paragraph" w:styleId="a4">
    <w:name w:val="List Paragraph"/>
    <w:basedOn w:val="a"/>
    <w:uiPriority w:val="34"/>
    <w:qFormat/>
    <w:rsid w:val="005D4BBE"/>
    <w:pPr>
      <w:ind w:left="720"/>
      <w:contextualSpacing/>
    </w:pPr>
  </w:style>
  <w:style w:type="paragraph" w:styleId="2">
    <w:name w:val="Body Text 2"/>
    <w:basedOn w:val="a"/>
    <w:link w:val="20"/>
    <w:rsid w:val="005D4B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D4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52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74A"/>
  </w:style>
  <w:style w:type="paragraph" w:styleId="a7">
    <w:name w:val="footer"/>
    <w:basedOn w:val="a"/>
    <w:link w:val="a8"/>
    <w:uiPriority w:val="99"/>
    <w:unhideWhenUsed/>
    <w:rsid w:val="00A52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1067</Words>
  <Characters>7620</Characters>
  <Application>Microsoft Office Word</Application>
  <DocSecurity>0</DocSecurity>
  <Lines>197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6</cp:revision>
  <dcterms:created xsi:type="dcterms:W3CDTF">2025-10-07T16:42:00Z</dcterms:created>
  <dcterms:modified xsi:type="dcterms:W3CDTF">2025-10-08T06:04:00Z</dcterms:modified>
</cp:coreProperties>
</file>